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C4D" w:rsidRPr="00384C4D" w:rsidRDefault="00384C4D" w:rsidP="00384C4D">
      <w:pPr>
        <w:spacing w:line="360" w:lineRule="auto"/>
        <w:rPr>
          <w:snapToGrid w:val="0"/>
          <w:sz w:val="28"/>
          <w:szCs w:val="28"/>
        </w:rPr>
      </w:pPr>
      <w:r w:rsidRPr="00384C4D">
        <w:rPr>
          <w:snapToGrid w:val="0"/>
          <w:sz w:val="28"/>
          <w:szCs w:val="28"/>
        </w:rPr>
        <w:t>УДК 5:50</w:t>
      </w:r>
    </w:p>
    <w:p w:rsidR="00384C4D" w:rsidRDefault="00E671EF" w:rsidP="00E671EF">
      <w:pPr>
        <w:spacing w:line="360" w:lineRule="auto"/>
        <w:jc w:val="right"/>
        <w:rPr>
          <w:snapToGrid w:val="0"/>
        </w:rPr>
      </w:pPr>
      <w:r w:rsidRPr="00E6444B">
        <w:rPr>
          <w:b/>
          <w:snapToGrid w:val="0"/>
        </w:rPr>
        <w:t xml:space="preserve">БУСЛАЕВ Александр Павлович </w:t>
      </w:r>
      <w:r w:rsidRPr="00E6444B">
        <w:rPr>
          <w:snapToGrid w:val="0"/>
        </w:rPr>
        <w:t>– д-р ф.-м. наук, профессор, заведующий кафедрой Высшая математика, Московский автомобильно-дорожный государственный технический университет (МАДИ).</w:t>
      </w:r>
    </w:p>
    <w:p w:rsidR="00E671EF" w:rsidRPr="00E6444B" w:rsidRDefault="00E671EF" w:rsidP="00E671EF">
      <w:pPr>
        <w:spacing w:line="360" w:lineRule="auto"/>
        <w:jc w:val="right"/>
        <w:rPr>
          <w:snapToGrid w:val="0"/>
        </w:rPr>
      </w:pPr>
      <w:r w:rsidRPr="00E6444B">
        <w:rPr>
          <w:snapToGrid w:val="0"/>
          <w:lang w:val="en-US"/>
        </w:rPr>
        <w:t>E</w:t>
      </w:r>
      <w:r w:rsidRPr="00E6444B">
        <w:rPr>
          <w:snapToGrid w:val="0"/>
        </w:rPr>
        <w:t>-</w:t>
      </w:r>
      <w:r w:rsidRPr="00E6444B">
        <w:rPr>
          <w:snapToGrid w:val="0"/>
          <w:lang w:val="en-US"/>
        </w:rPr>
        <w:t>mail</w:t>
      </w:r>
      <w:r w:rsidRPr="00E6444B">
        <w:rPr>
          <w:snapToGrid w:val="0"/>
        </w:rPr>
        <w:t xml:space="preserve">: </w:t>
      </w:r>
      <w:proofErr w:type="spellStart"/>
      <w:r w:rsidRPr="00E6444B">
        <w:rPr>
          <w:snapToGrid w:val="0"/>
          <w:lang w:val="en-US"/>
        </w:rPr>
        <w:t>apal</w:t>
      </w:r>
      <w:proofErr w:type="spellEnd"/>
      <w:r w:rsidRPr="00E6444B">
        <w:rPr>
          <w:snapToGrid w:val="0"/>
        </w:rPr>
        <w:t>2006@</w:t>
      </w:r>
      <w:proofErr w:type="spellStart"/>
      <w:r w:rsidRPr="00E6444B">
        <w:rPr>
          <w:snapToGrid w:val="0"/>
          <w:lang w:val="en-US"/>
        </w:rPr>
        <w:t>yandex</w:t>
      </w:r>
      <w:proofErr w:type="spellEnd"/>
      <w:r w:rsidRPr="00E6444B">
        <w:rPr>
          <w:snapToGrid w:val="0"/>
        </w:rPr>
        <w:t>.</w:t>
      </w:r>
      <w:proofErr w:type="spellStart"/>
      <w:r w:rsidRPr="00E6444B">
        <w:rPr>
          <w:snapToGrid w:val="0"/>
          <w:lang w:val="en-US"/>
        </w:rPr>
        <w:t>ru</w:t>
      </w:r>
      <w:proofErr w:type="spellEnd"/>
    </w:p>
    <w:p w:rsidR="00E671EF" w:rsidRPr="00E6444B" w:rsidRDefault="00E671EF" w:rsidP="00E671EF">
      <w:pPr>
        <w:spacing w:line="360" w:lineRule="auto"/>
        <w:jc w:val="right"/>
        <w:rPr>
          <w:b/>
          <w:snapToGrid w:val="0"/>
        </w:rPr>
      </w:pPr>
      <w:r w:rsidRPr="00E6444B">
        <w:rPr>
          <w:b/>
          <w:snapToGrid w:val="0"/>
        </w:rPr>
        <w:t>ГОРОДНИЧЕВ Михаил Геннадьевич</w:t>
      </w:r>
      <w:r w:rsidRPr="00E6444B">
        <w:rPr>
          <w:snapToGrid w:val="0"/>
        </w:rPr>
        <w:t xml:space="preserve">– ассистент кафедры Математической кибернетики и информационных технологий, Московский технический университет связи и информатики (МТУСИ). </w:t>
      </w:r>
      <w:r w:rsidRPr="00E6444B">
        <w:rPr>
          <w:snapToGrid w:val="0"/>
          <w:lang w:val="en-US"/>
        </w:rPr>
        <w:t>E</w:t>
      </w:r>
      <w:r w:rsidRPr="00E6444B">
        <w:rPr>
          <w:snapToGrid w:val="0"/>
        </w:rPr>
        <w:t>-</w:t>
      </w:r>
      <w:r w:rsidRPr="00E6444B">
        <w:rPr>
          <w:snapToGrid w:val="0"/>
          <w:lang w:val="en-US"/>
        </w:rPr>
        <w:t>mail</w:t>
      </w:r>
      <w:r w:rsidRPr="00E6444B">
        <w:rPr>
          <w:snapToGrid w:val="0"/>
        </w:rPr>
        <w:t xml:space="preserve">: </w:t>
      </w:r>
      <w:proofErr w:type="spellStart"/>
      <w:r w:rsidRPr="00E6444B">
        <w:rPr>
          <w:snapToGrid w:val="0"/>
          <w:lang w:val="en-US"/>
        </w:rPr>
        <w:t>gorodnichev</w:t>
      </w:r>
      <w:proofErr w:type="spellEnd"/>
      <w:r w:rsidRPr="00E6444B">
        <w:rPr>
          <w:snapToGrid w:val="0"/>
        </w:rPr>
        <w:t>@</w:t>
      </w:r>
      <w:r w:rsidRPr="00E6444B">
        <w:rPr>
          <w:snapToGrid w:val="0"/>
          <w:lang w:val="en-US"/>
        </w:rPr>
        <w:t>hotmail</w:t>
      </w:r>
      <w:r w:rsidRPr="00E6444B">
        <w:rPr>
          <w:snapToGrid w:val="0"/>
        </w:rPr>
        <w:t>.</w:t>
      </w:r>
      <w:r w:rsidRPr="00E6444B">
        <w:rPr>
          <w:snapToGrid w:val="0"/>
          <w:lang w:val="en-US"/>
        </w:rPr>
        <w:t>com</w:t>
      </w:r>
    </w:p>
    <w:p w:rsidR="00E671EF" w:rsidRPr="00E6444B" w:rsidRDefault="00E671EF" w:rsidP="00E671EF">
      <w:pPr>
        <w:spacing w:line="360" w:lineRule="auto"/>
        <w:jc w:val="right"/>
        <w:rPr>
          <w:snapToGrid w:val="0"/>
        </w:rPr>
      </w:pPr>
      <w:r w:rsidRPr="00E6444B">
        <w:rPr>
          <w:b/>
          <w:snapToGrid w:val="0"/>
        </w:rPr>
        <w:t xml:space="preserve">ЯШИНА Марина Викторовна </w:t>
      </w:r>
      <w:r w:rsidRPr="00E6444B">
        <w:rPr>
          <w:snapToGrid w:val="0"/>
        </w:rPr>
        <w:t xml:space="preserve">– д-р </w:t>
      </w:r>
      <w:proofErr w:type="spellStart"/>
      <w:r w:rsidRPr="00E6444B">
        <w:rPr>
          <w:snapToGrid w:val="0"/>
        </w:rPr>
        <w:t>техн</w:t>
      </w:r>
      <w:proofErr w:type="spellEnd"/>
      <w:r w:rsidRPr="00E6444B">
        <w:rPr>
          <w:snapToGrid w:val="0"/>
        </w:rPr>
        <w:t>. наук, заведующая кафедрой Математической кибернетики  и информационных технологий, Московский технический университет связи и информатики (МТУСИ).</w:t>
      </w:r>
    </w:p>
    <w:p w:rsidR="00E671EF" w:rsidRPr="00E6444B" w:rsidRDefault="00E671EF" w:rsidP="00E671EF">
      <w:pPr>
        <w:spacing w:line="360" w:lineRule="auto"/>
        <w:jc w:val="right"/>
        <w:rPr>
          <w:snapToGrid w:val="0"/>
          <w:lang w:val="en-US"/>
        </w:rPr>
      </w:pPr>
      <w:r w:rsidRPr="00E6444B">
        <w:rPr>
          <w:snapToGrid w:val="0"/>
          <w:lang w:val="en-US"/>
        </w:rPr>
        <w:t>E</w:t>
      </w:r>
      <w:r w:rsidRPr="00815E9C">
        <w:rPr>
          <w:snapToGrid w:val="0"/>
          <w:lang w:val="en-US"/>
        </w:rPr>
        <w:t>-</w:t>
      </w:r>
      <w:r w:rsidRPr="00E6444B">
        <w:rPr>
          <w:snapToGrid w:val="0"/>
          <w:lang w:val="en-US"/>
        </w:rPr>
        <w:t>mail</w:t>
      </w:r>
      <w:r w:rsidRPr="00815E9C">
        <w:rPr>
          <w:snapToGrid w:val="0"/>
          <w:lang w:val="en-US"/>
        </w:rPr>
        <w:t>:</w:t>
      </w:r>
      <w:r w:rsidR="00384C4D" w:rsidRPr="00815E9C">
        <w:rPr>
          <w:snapToGrid w:val="0"/>
          <w:lang w:val="en-US"/>
        </w:rPr>
        <w:t xml:space="preserve"> </w:t>
      </w:r>
      <w:r w:rsidRPr="00E6444B">
        <w:rPr>
          <w:snapToGrid w:val="0"/>
          <w:lang w:val="en-US"/>
        </w:rPr>
        <w:t>yash</w:t>
      </w:r>
      <w:r w:rsidRPr="00815E9C">
        <w:rPr>
          <w:snapToGrid w:val="0"/>
          <w:lang w:val="en-US"/>
        </w:rPr>
        <w:t>-</w:t>
      </w:r>
      <w:r w:rsidRPr="00E6444B">
        <w:rPr>
          <w:snapToGrid w:val="0"/>
          <w:lang w:val="en-US"/>
        </w:rPr>
        <w:t>marina</w:t>
      </w:r>
      <w:r w:rsidRPr="00815E9C">
        <w:rPr>
          <w:snapToGrid w:val="0"/>
          <w:lang w:val="en-US"/>
        </w:rPr>
        <w:t>@</w:t>
      </w:r>
      <w:r w:rsidRPr="00E6444B">
        <w:rPr>
          <w:snapToGrid w:val="0"/>
          <w:lang w:val="en-US"/>
        </w:rPr>
        <w:t>yandex</w:t>
      </w:r>
      <w:r w:rsidRPr="00815E9C">
        <w:rPr>
          <w:snapToGrid w:val="0"/>
          <w:lang w:val="en-US"/>
        </w:rPr>
        <w:t>.</w:t>
      </w:r>
      <w:r w:rsidRPr="00E6444B">
        <w:rPr>
          <w:snapToGrid w:val="0"/>
          <w:lang w:val="en-US"/>
        </w:rPr>
        <w:t>ru</w:t>
      </w:r>
    </w:p>
    <w:p w:rsidR="00E671EF" w:rsidRPr="00E6444B" w:rsidRDefault="00E671EF" w:rsidP="00E671EF">
      <w:pPr>
        <w:spacing w:line="360" w:lineRule="auto"/>
        <w:jc w:val="center"/>
        <w:rPr>
          <w:b/>
          <w:snapToGrid w:val="0"/>
        </w:rPr>
      </w:pPr>
      <w:r w:rsidRPr="00E6444B">
        <w:rPr>
          <w:b/>
          <w:snapToGrid w:val="0"/>
        </w:rPr>
        <w:t>МАТЕМАТИКА, ТРАНСПОРТ</w:t>
      </w:r>
      <w:r w:rsidR="00AA47BE">
        <w:rPr>
          <w:b/>
          <w:snapToGrid w:val="0"/>
        </w:rPr>
        <w:t xml:space="preserve"> </w:t>
      </w:r>
      <w:r w:rsidRPr="00E6444B">
        <w:rPr>
          <w:b/>
          <w:snapToGrid w:val="0"/>
        </w:rPr>
        <w:t>И</w:t>
      </w:r>
      <w:r w:rsidR="00AA47BE">
        <w:rPr>
          <w:b/>
          <w:snapToGrid w:val="0"/>
        </w:rPr>
        <w:t xml:space="preserve"> </w:t>
      </w:r>
      <w:r w:rsidRPr="00E6444B">
        <w:rPr>
          <w:b/>
          <w:snapToGrid w:val="0"/>
        </w:rPr>
        <w:t>ОБРАЗОВАНИЕ В МАДИ</w:t>
      </w:r>
    </w:p>
    <w:p w:rsidR="00E671EF" w:rsidRPr="00810ADF" w:rsidRDefault="00E671EF" w:rsidP="00E671EF">
      <w:pPr>
        <w:rPr>
          <w:b/>
          <w:snapToGrid w:val="0"/>
          <w:sz w:val="20"/>
          <w:szCs w:val="20"/>
        </w:rPr>
      </w:pPr>
    </w:p>
    <w:p w:rsidR="00E671EF" w:rsidRPr="00E6444B" w:rsidRDefault="00E671EF" w:rsidP="00384C4D">
      <w:pPr>
        <w:spacing w:line="360" w:lineRule="auto"/>
        <w:rPr>
          <w:snapToGrid w:val="0"/>
        </w:rPr>
      </w:pPr>
      <w:r w:rsidRPr="00E6444B">
        <w:rPr>
          <w:b/>
          <w:snapToGrid w:val="0"/>
        </w:rPr>
        <w:t>Аннотация.</w:t>
      </w:r>
      <w:r>
        <w:rPr>
          <w:b/>
          <w:snapToGrid w:val="0"/>
        </w:rPr>
        <w:t xml:space="preserve"> </w:t>
      </w:r>
      <w:r w:rsidRPr="00E6444B">
        <w:rPr>
          <w:snapToGrid w:val="0"/>
        </w:rPr>
        <w:t>В историческом разрезе</w:t>
      </w:r>
      <w:r>
        <w:rPr>
          <w:snapToGrid w:val="0"/>
        </w:rPr>
        <w:t xml:space="preserve"> </w:t>
      </w:r>
      <w:r w:rsidRPr="00E6444B">
        <w:rPr>
          <w:snapToGrid w:val="0"/>
        </w:rPr>
        <w:t>проводится анализ особенностей российского математического образования. Анализируются основные направ</w:t>
      </w:r>
      <w:r w:rsidR="00384C4D">
        <w:rPr>
          <w:snapToGrid w:val="0"/>
        </w:rPr>
        <w:t>ления развития современного образования</w:t>
      </w:r>
      <w:r w:rsidRPr="00E6444B">
        <w:rPr>
          <w:snapToGrid w:val="0"/>
        </w:rPr>
        <w:t xml:space="preserve"> и возможности модернизации подготовки научно-педагогических кадров в технических вузах. Намечены основные методы развития высококвалифицированных специалистов.</w:t>
      </w:r>
    </w:p>
    <w:p w:rsidR="00E671EF" w:rsidRDefault="00E671EF" w:rsidP="00384C4D">
      <w:pPr>
        <w:spacing w:line="360" w:lineRule="auto"/>
        <w:rPr>
          <w:snapToGrid w:val="0"/>
        </w:rPr>
      </w:pPr>
      <w:r w:rsidRPr="00E6444B">
        <w:rPr>
          <w:b/>
          <w:snapToGrid w:val="0"/>
        </w:rPr>
        <w:t>Ключевые слова:</w:t>
      </w:r>
      <w:r>
        <w:rPr>
          <w:b/>
          <w:snapToGrid w:val="0"/>
        </w:rPr>
        <w:t xml:space="preserve"> </w:t>
      </w:r>
      <w:r w:rsidRPr="00E6444B">
        <w:rPr>
          <w:snapToGrid w:val="0"/>
        </w:rPr>
        <w:t>математика, транспорт, интеллектуальные системы, инфокоммуникационные технологии, синтез математики-информатики-транспорта, современные направления исследований, методы обучения квалифицированных кадров инженерных специальностей</w:t>
      </w:r>
      <w:r>
        <w:rPr>
          <w:snapToGrid w:val="0"/>
        </w:rPr>
        <w:t>.</w:t>
      </w:r>
    </w:p>
    <w:p w:rsidR="00E671EF" w:rsidRPr="00E671EF" w:rsidRDefault="00E671EF" w:rsidP="00E671EF">
      <w:pPr>
        <w:rPr>
          <w:snapToGrid w:val="0"/>
        </w:rPr>
      </w:pPr>
    </w:p>
    <w:p w:rsidR="00E671EF" w:rsidRPr="00815E9C" w:rsidRDefault="00E671EF" w:rsidP="00E671EF">
      <w:pPr>
        <w:spacing w:line="360" w:lineRule="auto"/>
        <w:jc w:val="right"/>
        <w:rPr>
          <w:lang w:val="en-US"/>
        </w:rPr>
      </w:pPr>
      <w:r w:rsidRPr="00815E9C">
        <w:rPr>
          <w:lang w:val="en-US"/>
        </w:rPr>
        <w:t xml:space="preserve">BUSLAEV Alexander P. – </w:t>
      </w:r>
      <w:proofErr w:type="spellStart"/>
      <w:r w:rsidRPr="00815E9C">
        <w:rPr>
          <w:lang w:val="en-US"/>
        </w:rPr>
        <w:t>Dr.Sci</w:t>
      </w:r>
      <w:proofErr w:type="spellEnd"/>
      <w:r w:rsidRPr="00815E9C">
        <w:rPr>
          <w:lang w:val="en-US"/>
        </w:rPr>
        <w:t xml:space="preserve">. </w:t>
      </w:r>
      <w:proofErr w:type="gramStart"/>
      <w:r w:rsidRPr="00815E9C">
        <w:rPr>
          <w:lang w:val="en-US"/>
        </w:rPr>
        <w:t xml:space="preserve">(Physics and </w:t>
      </w:r>
      <w:r w:rsidR="00B37334" w:rsidRPr="00815E9C">
        <w:rPr>
          <w:lang w:val="en-US"/>
        </w:rPr>
        <w:t>Mathematics), Prof., Head of de</w:t>
      </w:r>
      <w:r w:rsidRPr="00815E9C">
        <w:rPr>
          <w:lang w:val="en-US"/>
        </w:rPr>
        <w:t>partment of higher mathematics, Moscow Automobile and Road Construction Institute (State Technical University).</w:t>
      </w:r>
      <w:proofErr w:type="gramEnd"/>
      <w:r w:rsidRPr="00815E9C">
        <w:rPr>
          <w:lang w:val="en-US"/>
        </w:rPr>
        <w:t xml:space="preserve"> Moscow, Russia. </w:t>
      </w:r>
    </w:p>
    <w:p w:rsidR="00E671EF" w:rsidRPr="00815E9C" w:rsidRDefault="00E671EF" w:rsidP="00E671EF">
      <w:pPr>
        <w:spacing w:line="360" w:lineRule="auto"/>
        <w:jc w:val="right"/>
        <w:rPr>
          <w:lang w:val="en-US"/>
        </w:rPr>
      </w:pPr>
      <w:r w:rsidRPr="00815E9C">
        <w:rPr>
          <w:lang w:val="en-US"/>
        </w:rPr>
        <w:t>E-mail: apal2006@yandex.ru</w:t>
      </w:r>
    </w:p>
    <w:p w:rsidR="00E671EF" w:rsidRPr="00815E9C" w:rsidRDefault="00384C4D" w:rsidP="00E671EF">
      <w:pPr>
        <w:spacing w:line="360" w:lineRule="auto"/>
        <w:jc w:val="right"/>
        <w:rPr>
          <w:lang w:val="en-US"/>
        </w:rPr>
      </w:pPr>
      <w:r w:rsidRPr="00815E9C">
        <w:rPr>
          <w:lang w:val="en-US"/>
        </w:rPr>
        <w:tab/>
      </w:r>
      <w:proofErr w:type="gramStart"/>
      <w:r w:rsidRPr="00815E9C">
        <w:rPr>
          <w:lang w:val="en-US"/>
        </w:rPr>
        <w:t>GORODNICHEV Mikhail G. – assis</w:t>
      </w:r>
      <w:r w:rsidR="00E671EF" w:rsidRPr="00815E9C">
        <w:rPr>
          <w:lang w:val="en-US"/>
        </w:rPr>
        <w:t>tant, Moscow Technical University of Communications and Informatics.</w:t>
      </w:r>
      <w:proofErr w:type="gramEnd"/>
      <w:r w:rsidR="00E671EF" w:rsidRPr="00815E9C">
        <w:rPr>
          <w:lang w:val="en-US"/>
        </w:rPr>
        <w:t xml:space="preserve"> Moscow, Russia. </w:t>
      </w:r>
    </w:p>
    <w:p w:rsidR="00E671EF" w:rsidRPr="00815E9C" w:rsidRDefault="00E671EF" w:rsidP="00E671EF">
      <w:pPr>
        <w:spacing w:line="360" w:lineRule="auto"/>
        <w:jc w:val="right"/>
        <w:rPr>
          <w:lang w:val="en-US"/>
        </w:rPr>
      </w:pPr>
      <w:r w:rsidRPr="00815E9C">
        <w:rPr>
          <w:lang w:val="en-US"/>
        </w:rPr>
        <w:t>E-mail: gorodnichev@hotmail.com</w:t>
      </w:r>
    </w:p>
    <w:p w:rsidR="00E671EF" w:rsidRPr="00815E9C" w:rsidRDefault="00E671EF" w:rsidP="00E671EF">
      <w:pPr>
        <w:spacing w:line="360" w:lineRule="auto"/>
        <w:jc w:val="right"/>
        <w:rPr>
          <w:lang w:val="en-US"/>
        </w:rPr>
      </w:pPr>
      <w:r w:rsidRPr="00815E9C">
        <w:rPr>
          <w:lang w:val="en-US"/>
        </w:rPr>
        <w:tab/>
      </w:r>
      <w:proofErr w:type="gramStart"/>
      <w:r w:rsidRPr="00815E9C">
        <w:rPr>
          <w:lang w:val="en-US"/>
        </w:rPr>
        <w:t>YASHINA</w:t>
      </w:r>
      <w:r w:rsidR="008371E3" w:rsidRPr="00815E9C">
        <w:rPr>
          <w:lang w:val="en-US"/>
        </w:rPr>
        <w:t xml:space="preserve"> Marina V. - </w:t>
      </w:r>
      <w:proofErr w:type="spellStart"/>
      <w:r w:rsidR="008371E3" w:rsidRPr="00815E9C">
        <w:rPr>
          <w:lang w:val="en-US"/>
        </w:rPr>
        <w:t>Dr.Sci</w:t>
      </w:r>
      <w:proofErr w:type="spellEnd"/>
      <w:r w:rsidR="008371E3" w:rsidRPr="00815E9C">
        <w:rPr>
          <w:lang w:val="en-US"/>
        </w:rPr>
        <w:t>.</w:t>
      </w:r>
      <w:proofErr w:type="gramEnd"/>
      <w:r w:rsidR="008371E3" w:rsidRPr="00815E9C">
        <w:rPr>
          <w:lang w:val="en-US"/>
        </w:rPr>
        <w:t xml:space="preserve"> (</w:t>
      </w:r>
      <w:proofErr w:type="spellStart"/>
      <w:r w:rsidR="008371E3" w:rsidRPr="00815E9C">
        <w:rPr>
          <w:lang w:val="en-US"/>
        </w:rPr>
        <w:t>Tech</w:t>
      </w:r>
      <w:r w:rsidRPr="00815E9C">
        <w:rPr>
          <w:lang w:val="en-US"/>
        </w:rPr>
        <w:t>nics</w:t>
      </w:r>
      <w:proofErr w:type="spellEnd"/>
      <w:r w:rsidRPr="00815E9C">
        <w:rPr>
          <w:lang w:val="en-US"/>
        </w:rPr>
        <w:t xml:space="preserve">), Prof., Head of department of mathematical cybernetics and information </w:t>
      </w:r>
      <w:proofErr w:type="gramStart"/>
      <w:r w:rsidRPr="00815E9C">
        <w:rPr>
          <w:lang w:val="en-US"/>
        </w:rPr>
        <w:t>technology(</w:t>
      </w:r>
      <w:proofErr w:type="spellStart"/>
      <w:proofErr w:type="gramEnd"/>
      <w:r w:rsidRPr="00815E9C">
        <w:rPr>
          <w:lang w:val="en-US"/>
        </w:rPr>
        <w:t>MoscowTechnical</w:t>
      </w:r>
      <w:proofErr w:type="spellEnd"/>
      <w:r w:rsidRPr="00815E9C">
        <w:rPr>
          <w:lang w:val="en-US"/>
        </w:rPr>
        <w:t xml:space="preserve"> University of Communications and Informatics). Moscow, Russia.</w:t>
      </w:r>
    </w:p>
    <w:p w:rsidR="00E671EF" w:rsidRPr="00815E9C" w:rsidRDefault="00E671EF" w:rsidP="00E671EF">
      <w:pPr>
        <w:spacing w:line="360" w:lineRule="auto"/>
        <w:jc w:val="right"/>
        <w:rPr>
          <w:rStyle w:val="a3"/>
          <w:lang w:val="en-US"/>
        </w:rPr>
      </w:pPr>
      <w:r w:rsidRPr="00815E9C">
        <w:rPr>
          <w:lang w:val="en-US"/>
        </w:rPr>
        <w:t xml:space="preserve"> E-mail: </w:t>
      </w:r>
      <w:hyperlink r:id="rId6" w:history="1">
        <w:r w:rsidRPr="00815E9C">
          <w:rPr>
            <w:rStyle w:val="a3"/>
            <w:lang w:val="en-US"/>
          </w:rPr>
          <w:t>yash-marina@yandex.ru</w:t>
        </w:r>
      </w:hyperlink>
    </w:p>
    <w:p w:rsidR="00E671EF" w:rsidRPr="00815E9C" w:rsidRDefault="00E671EF" w:rsidP="00384C4D">
      <w:pPr>
        <w:rPr>
          <w:rStyle w:val="a3"/>
          <w:lang w:val="en-US"/>
        </w:rPr>
      </w:pPr>
    </w:p>
    <w:p w:rsidR="00384C4D" w:rsidRPr="00815E9C" w:rsidRDefault="00384C4D" w:rsidP="00384C4D">
      <w:pPr>
        <w:rPr>
          <w:b/>
          <w:lang w:val="en-US"/>
        </w:rPr>
      </w:pPr>
    </w:p>
    <w:p w:rsidR="00E671EF" w:rsidRPr="00815E9C" w:rsidRDefault="00E671EF" w:rsidP="00E671EF">
      <w:pPr>
        <w:jc w:val="center"/>
        <w:rPr>
          <w:b/>
          <w:lang w:val="en-US"/>
        </w:rPr>
      </w:pPr>
      <w:r w:rsidRPr="00815E9C">
        <w:rPr>
          <w:b/>
          <w:lang w:val="en-US"/>
        </w:rPr>
        <w:lastRenderedPageBreak/>
        <w:t>MATHEMATICS, TRANSPORT AND EDUCATION IN MADI</w:t>
      </w:r>
    </w:p>
    <w:p w:rsidR="00E671EF" w:rsidRPr="00815E9C" w:rsidRDefault="00E671EF" w:rsidP="00E671EF">
      <w:pPr>
        <w:rPr>
          <w:lang w:val="en-US"/>
        </w:rPr>
      </w:pPr>
    </w:p>
    <w:p w:rsidR="00E671EF" w:rsidRPr="00815E9C" w:rsidRDefault="00E671EF" w:rsidP="003C3A65">
      <w:pPr>
        <w:spacing w:line="360" w:lineRule="auto"/>
        <w:rPr>
          <w:lang w:val="en-US"/>
        </w:rPr>
      </w:pPr>
      <w:r w:rsidRPr="00815E9C">
        <w:rPr>
          <w:b/>
          <w:lang w:val="en-US"/>
        </w:rPr>
        <w:t>Abstract.</w:t>
      </w:r>
      <w:r w:rsidRPr="00815E9C">
        <w:rPr>
          <w:lang w:val="en-US"/>
        </w:rPr>
        <w:t xml:space="preserve"> In the </w:t>
      </w:r>
      <w:r w:rsidR="008371E3">
        <w:rPr>
          <w:lang w:val="en-US"/>
        </w:rPr>
        <w:t>article</w:t>
      </w:r>
      <w:r w:rsidRPr="00815E9C">
        <w:rPr>
          <w:lang w:val="en-US"/>
        </w:rPr>
        <w:t xml:space="preserve"> </w:t>
      </w:r>
      <w:r w:rsidR="000C4A85" w:rsidRPr="00815E9C">
        <w:rPr>
          <w:lang w:val="en-US"/>
        </w:rPr>
        <w:t>we</w:t>
      </w:r>
      <w:r w:rsidR="008371E3" w:rsidRPr="00815E9C">
        <w:rPr>
          <w:lang w:val="en-US"/>
        </w:rPr>
        <w:t xml:space="preserve"> </w:t>
      </w:r>
      <w:r w:rsidR="00B37334" w:rsidRPr="00815E9C">
        <w:rPr>
          <w:lang w:val="en-US"/>
        </w:rPr>
        <w:t xml:space="preserve">analyze </w:t>
      </w:r>
      <w:r w:rsidRPr="00815E9C">
        <w:rPr>
          <w:lang w:val="en-US"/>
        </w:rPr>
        <w:t>peculiarities of the Russian mathematical education.</w:t>
      </w:r>
      <w:r w:rsidR="000C4A85" w:rsidRPr="00815E9C">
        <w:rPr>
          <w:lang w:val="en-US"/>
        </w:rPr>
        <w:t xml:space="preserve"> We </w:t>
      </w:r>
      <w:r w:rsidR="00B37334" w:rsidRPr="00815E9C">
        <w:rPr>
          <w:lang w:val="en-US"/>
        </w:rPr>
        <w:t>discuss</w:t>
      </w:r>
      <w:r w:rsidRPr="00815E9C">
        <w:rPr>
          <w:lang w:val="en-US"/>
        </w:rPr>
        <w:t xml:space="preserve"> </w:t>
      </w:r>
      <w:r w:rsidR="000C4A85" w:rsidRPr="00815E9C">
        <w:rPr>
          <w:lang w:val="en-US"/>
        </w:rPr>
        <w:t>t</w:t>
      </w:r>
      <w:r w:rsidRPr="00815E9C">
        <w:rPr>
          <w:lang w:val="en-US"/>
        </w:rPr>
        <w:t>he main directions of</w:t>
      </w:r>
      <w:r w:rsidR="00B37334" w:rsidRPr="00815E9C">
        <w:rPr>
          <w:lang w:val="en-US"/>
        </w:rPr>
        <w:t xml:space="preserve"> development of the modern </w:t>
      </w:r>
      <w:r w:rsidR="00B37334">
        <w:rPr>
          <w:lang w:val="en-US"/>
        </w:rPr>
        <w:t>education</w:t>
      </w:r>
      <w:r w:rsidRPr="00815E9C">
        <w:rPr>
          <w:lang w:val="en-US"/>
        </w:rPr>
        <w:t xml:space="preserve"> and the possibility of upgrading </w:t>
      </w:r>
      <w:r w:rsidR="00B37334" w:rsidRPr="00815E9C">
        <w:rPr>
          <w:lang w:val="en-US"/>
        </w:rPr>
        <w:t xml:space="preserve">high specialists </w:t>
      </w:r>
      <w:r w:rsidRPr="00815E9C">
        <w:rPr>
          <w:lang w:val="en-US"/>
        </w:rPr>
        <w:t xml:space="preserve">in technical </w:t>
      </w:r>
      <w:r w:rsidR="00B37334" w:rsidRPr="00815E9C">
        <w:rPr>
          <w:lang w:val="en-US"/>
        </w:rPr>
        <w:t>university</w:t>
      </w:r>
      <w:r w:rsidR="000C4A85" w:rsidRPr="00815E9C">
        <w:rPr>
          <w:lang w:val="en-US"/>
        </w:rPr>
        <w:t>. We</w:t>
      </w:r>
      <w:r w:rsidRPr="00815E9C">
        <w:rPr>
          <w:lang w:val="en-US"/>
        </w:rPr>
        <w:t xml:space="preserve"> </w:t>
      </w:r>
      <w:r w:rsidR="00B37334">
        <w:rPr>
          <w:lang w:val="en-US"/>
        </w:rPr>
        <w:t xml:space="preserve">have </w:t>
      </w:r>
      <w:r w:rsidRPr="00815E9C">
        <w:rPr>
          <w:lang w:val="en-US"/>
        </w:rPr>
        <w:t xml:space="preserve">outlined the main methods </w:t>
      </w:r>
      <w:r w:rsidR="003C3A65" w:rsidRPr="00815E9C">
        <w:rPr>
          <w:lang w:val="en-US"/>
        </w:rPr>
        <w:t xml:space="preserve">of training </w:t>
      </w:r>
      <w:r w:rsidRPr="00815E9C">
        <w:rPr>
          <w:lang w:val="en-US"/>
        </w:rPr>
        <w:t>of highly qualified specialists.</w:t>
      </w:r>
    </w:p>
    <w:p w:rsidR="00E671EF" w:rsidRPr="00815E9C" w:rsidRDefault="00E671EF" w:rsidP="00384C4D">
      <w:pPr>
        <w:spacing w:line="360" w:lineRule="auto"/>
        <w:rPr>
          <w:lang w:val="en-US"/>
        </w:rPr>
      </w:pPr>
      <w:r w:rsidRPr="00815E9C">
        <w:rPr>
          <w:b/>
          <w:lang w:val="en-US"/>
        </w:rPr>
        <w:t>Keywords:</w:t>
      </w:r>
      <w:r w:rsidRPr="00815E9C">
        <w:rPr>
          <w:lang w:val="en-US"/>
        </w:rPr>
        <w:t xml:space="preserve"> mathematics, transportation, intelligent systems, information and communication technologies, synthesis of mathematics and informatics, transport, modern areas of research, teaching methods of qualified personnel of engineering specialties.</w:t>
      </w: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1. Развитие математического образования</w:t>
      </w:r>
    </w:p>
    <w:p w:rsidR="00384C4D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ab/>
        <w:t xml:space="preserve">Приоритетность математического образования признаётся во всех ведущих странах мира. Математическое знание лежит в основе всей современной экономики, современные средства и методы ведение военных действий требуют математических знаний и навыков математического мышления. Математика является наиболее важным, всеобщим инструментом познания и коммуникации, основы которого были заложены тысячи лет назад. Показательным является то, </w:t>
      </w:r>
      <w:r w:rsidR="00B37334">
        <w:rPr>
          <w:sz w:val="28"/>
          <w:szCs w:val="28"/>
        </w:rPr>
        <w:t xml:space="preserve">что </w:t>
      </w:r>
      <w:r w:rsidRPr="00134C36">
        <w:rPr>
          <w:sz w:val="28"/>
          <w:szCs w:val="28"/>
        </w:rPr>
        <w:t xml:space="preserve">вслед за принятием Федерального закона об образовании  в РФ (29 декабря 2012 г. N 273-ФЗ) была утверждена Концепция развития  математического образования в Российской федерации (29.12.2013 распоряжение Правительства № 2506-р). В Концепции отмечается, </w:t>
      </w:r>
    </w:p>
    <w:p w:rsidR="00384C4D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что «… Преподаватели математических кафедр технических университетов должны вести исследования в фундаментальной математике и в прикладных профильных областях, выполнять работы по заказу организаций, в которых принимают участие и  студенты…  »,</w:t>
      </w:r>
      <w:r w:rsidR="00384C4D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[13].</w:t>
      </w:r>
      <w:r w:rsidR="00384C4D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 xml:space="preserve">Для выполнения таких высоких задач мало индивидуальной одаренности, требуется создание целой системы научно-образовательного процесса в направлении прикладных технических инноваций. В статье </w:t>
      </w:r>
      <w:r w:rsidR="005019C0">
        <w:rPr>
          <w:sz w:val="28"/>
          <w:szCs w:val="28"/>
        </w:rPr>
        <w:t>показано развитие этих тенденций</w:t>
      </w:r>
      <w:r w:rsidRPr="00134C36">
        <w:rPr>
          <w:sz w:val="28"/>
          <w:szCs w:val="28"/>
        </w:rPr>
        <w:t xml:space="preserve"> на пример</w:t>
      </w:r>
      <w:r w:rsidR="00384C4D">
        <w:rPr>
          <w:sz w:val="28"/>
          <w:szCs w:val="28"/>
        </w:rPr>
        <w:t>е  кафедры высшей математики МА</w:t>
      </w:r>
      <w:r w:rsidRPr="00134C36">
        <w:rPr>
          <w:sz w:val="28"/>
          <w:szCs w:val="28"/>
        </w:rPr>
        <w:t>ДИ.</w:t>
      </w:r>
    </w:p>
    <w:p w:rsidR="00384C4D" w:rsidRPr="00134C36" w:rsidRDefault="00384C4D" w:rsidP="00FD3026">
      <w:pPr>
        <w:spacing w:line="360" w:lineRule="auto"/>
        <w:rPr>
          <w:sz w:val="28"/>
          <w:szCs w:val="28"/>
        </w:rPr>
      </w:pPr>
    </w:p>
    <w:p w:rsidR="00F1396D" w:rsidRDefault="00F1396D" w:rsidP="00FD3026">
      <w:pPr>
        <w:spacing w:line="360" w:lineRule="auto"/>
        <w:jc w:val="center"/>
        <w:rPr>
          <w:b/>
          <w:sz w:val="28"/>
          <w:szCs w:val="28"/>
        </w:rPr>
      </w:pP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lastRenderedPageBreak/>
        <w:t>2. Математика в Российской Империи</w:t>
      </w:r>
    </w:p>
    <w:p w:rsidR="00F1396D" w:rsidRDefault="00E671EF" w:rsidP="00384C4D">
      <w:pPr>
        <w:spacing w:line="360" w:lineRule="auto"/>
        <w:ind w:right="-240" w:firstLine="720"/>
        <w:rPr>
          <w:sz w:val="28"/>
          <w:szCs w:val="28"/>
        </w:rPr>
      </w:pPr>
      <w:r w:rsidRPr="00134C36">
        <w:rPr>
          <w:sz w:val="28"/>
          <w:szCs w:val="28"/>
        </w:rPr>
        <w:t>В России до 18 в. необходимость в математическом образовании ограничивалась задачами расчета в торговле, тогда как в Европе мореплавание и навигация сти</w:t>
      </w:r>
      <w:r w:rsidR="00384C4D">
        <w:rPr>
          <w:sz w:val="28"/>
          <w:szCs w:val="28"/>
        </w:rPr>
        <w:t xml:space="preserve">мулировали развитие астрономии, </w:t>
      </w:r>
      <w:r w:rsidRPr="00134C36">
        <w:rPr>
          <w:sz w:val="28"/>
          <w:szCs w:val="28"/>
        </w:rPr>
        <w:t xml:space="preserve">геодезии, а также связанных с ними геометрии и тригонометрии. Лишь в 1701 году императорским указом была учреждена </w:t>
      </w:r>
      <w:proofErr w:type="spellStart"/>
      <w:r w:rsidRPr="00134C36">
        <w:rPr>
          <w:sz w:val="28"/>
          <w:szCs w:val="28"/>
        </w:rPr>
        <w:t>математически-навигацкая</w:t>
      </w:r>
      <w:proofErr w:type="spellEnd"/>
      <w:r w:rsidRPr="00134C36">
        <w:rPr>
          <w:sz w:val="28"/>
          <w:szCs w:val="28"/>
        </w:rPr>
        <w:t xml:space="preserve"> школа, которая размещалась в Сухаревой башне</w:t>
      </w:r>
      <w:r w:rsidR="000D1B81" w:rsidRPr="000D1B81">
        <w:rPr>
          <w:sz w:val="28"/>
          <w:szCs w:val="28"/>
        </w:rPr>
        <w:t>, [1]-[2]</w:t>
      </w:r>
      <w:r w:rsidRPr="00134C36">
        <w:rPr>
          <w:sz w:val="28"/>
          <w:szCs w:val="28"/>
        </w:rPr>
        <w:t>. Таким образом, изначально математика и транспорт в России – «родственники». Курс обучения состоял из трёх ступеней: в начальной, т.е. русской школе, обучали чтению, письму, основам грамматики и началам арифметики; в цифирной (арифметической) школе – арифметике, геометрии, плоской и сферической тригонометрии; в высших, навигаторских классах – математической географии, астрономии, черчению, геодезии, навигации и др.</w:t>
      </w:r>
    </w:p>
    <w:p w:rsidR="00B37334" w:rsidRDefault="00E671EF" w:rsidP="00F1396D">
      <w:pPr>
        <w:spacing w:line="360" w:lineRule="auto"/>
        <w:ind w:right="-240"/>
        <w:rPr>
          <w:sz w:val="28"/>
          <w:szCs w:val="28"/>
        </w:rPr>
      </w:pPr>
      <w:r w:rsidRPr="00134C36">
        <w:rPr>
          <w:sz w:val="28"/>
          <w:szCs w:val="28"/>
        </w:rPr>
        <w:t xml:space="preserve"> По поручению Петра I</w:t>
      </w:r>
      <w:r w:rsidR="00B37334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 xml:space="preserve">Л. Ф. Магницкий, [20] написал для обучающихся в </w:t>
      </w:r>
      <w:proofErr w:type="spellStart"/>
      <w:r w:rsidRPr="00134C36">
        <w:rPr>
          <w:sz w:val="28"/>
          <w:szCs w:val="28"/>
        </w:rPr>
        <w:t>математически-навигацкой</w:t>
      </w:r>
      <w:proofErr w:type="spellEnd"/>
      <w:r w:rsidRPr="00134C36">
        <w:rPr>
          <w:sz w:val="28"/>
          <w:szCs w:val="28"/>
        </w:rPr>
        <w:t xml:space="preserve"> школе, первый отечественный учебник – «Арифметика», который был гораздо содержательнее, </w:t>
      </w:r>
    </w:p>
    <w:p w:rsidR="00E671EF" w:rsidRPr="00134C36" w:rsidRDefault="00E671EF" w:rsidP="00F1396D">
      <w:pPr>
        <w:spacing w:line="360" w:lineRule="auto"/>
        <w:ind w:right="-240"/>
        <w:rPr>
          <w:sz w:val="28"/>
          <w:szCs w:val="28"/>
        </w:rPr>
      </w:pPr>
      <w:r w:rsidRPr="00134C36">
        <w:rPr>
          <w:sz w:val="28"/>
          <w:szCs w:val="28"/>
        </w:rPr>
        <w:t xml:space="preserve">чем существовавшие до этого учебники. Ранее </w:t>
      </w:r>
      <w:r w:rsidR="00B37334">
        <w:rPr>
          <w:sz w:val="28"/>
          <w:szCs w:val="28"/>
        </w:rPr>
        <w:t>изданные</w:t>
      </w:r>
      <w:r w:rsidRPr="00134C36">
        <w:rPr>
          <w:sz w:val="28"/>
          <w:szCs w:val="28"/>
        </w:rPr>
        <w:t xml:space="preserve"> пособия использовались только для решения задач, связанных с торговлей.</w:t>
      </w:r>
    </w:p>
    <w:p w:rsidR="00F1396D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 xml:space="preserve">Мощным толчком к развитию российской науки послужили реформы М. М. Сперанского. В начале XIX века было создано Министерство народного просвещения, возникли учебные округа, </w:t>
      </w:r>
    </w:p>
    <w:p w:rsidR="00F1396D" w:rsidRDefault="00E671EF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и гимназии стали открываться во всех крупных городах России. </w:t>
      </w:r>
    </w:p>
    <w:p w:rsidR="00F1396D" w:rsidRDefault="00E671EF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При этом содержание курса математики было довольно обширным — алгебра, тригонометрия, приложения к физике и др. И в XIX веке российская математика уже выдвинула учёных мирового уровня: </w:t>
      </w:r>
      <w:r w:rsidR="00815E9C" w:rsidRPr="00815E9C">
        <w:rPr>
          <w:sz w:val="28"/>
          <w:szCs w:val="28"/>
        </w:rPr>
        <w:t xml:space="preserve">                 </w:t>
      </w:r>
      <w:r w:rsidRPr="00134C36">
        <w:rPr>
          <w:sz w:val="28"/>
          <w:szCs w:val="28"/>
        </w:rPr>
        <w:t xml:space="preserve">М.В. Остроградского, В.Я. </w:t>
      </w:r>
      <w:proofErr w:type="spellStart"/>
      <w:r w:rsidRPr="00134C36">
        <w:rPr>
          <w:sz w:val="28"/>
          <w:szCs w:val="28"/>
        </w:rPr>
        <w:t>Буняковского</w:t>
      </w:r>
      <w:proofErr w:type="spellEnd"/>
      <w:r w:rsidRPr="00134C36">
        <w:rPr>
          <w:sz w:val="28"/>
          <w:szCs w:val="28"/>
        </w:rPr>
        <w:t xml:space="preserve">, Н.И. Лобачевского и </w:t>
      </w:r>
    </w:p>
    <w:p w:rsidR="00F1396D" w:rsidRDefault="00E671EF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С.В. Ковалевскую, которая признана первой в России и в Северной Европе женщиной-профессором и первой в мире женщиной—профессором математики</w:t>
      </w:r>
      <w:r w:rsidR="000D1B81" w:rsidRPr="000D1B81">
        <w:rPr>
          <w:sz w:val="28"/>
          <w:szCs w:val="28"/>
        </w:rPr>
        <w:t>, [4]</w:t>
      </w:r>
      <w:r w:rsidRPr="00134C36">
        <w:rPr>
          <w:sz w:val="28"/>
          <w:szCs w:val="28"/>
        </w:rPr>
        <w:t xml:space="preserve">. В </w:t>
      </w:r>
      <w:proofErr w:type="gramStart"/>
      <w:r w:rsidRPr="00134C36">
        <w:rPr>
          <w:sz w:val="28"/>
          <w:szCs w:val="28"/>
        </w:rPr>
        <w:t>общем</w:t>
      </w:r>
      <w:proofErr w:type="gramEnd"/>
      <w:r w:rsidRPr="00134C36">
        <w:rPr>
          <w:sz w:val="28"/>
          <w:szCs w:val="28"/>
        </w:rPr>
        <w:t xml:space="preserve"> математика носила прикладной характер, полученный от европ</w:t>
      </w:r>
      <w:r w:rsidR="00E02476" w:rsidRPr="00134C36">
        <w:rPr>
          <w:sz w:val="28"/>
          <w:szCs w:val="28"/>
        </w:rPr>
        <w:t>ейских инженерных трудов, но не</w:t>
      </w:r>
      <w:r w:rsidRPr="00134C36">
        <w:rPr>
          <w:sz w:val="28"/>
          <w:szCs w:val="28"/>
        </w:rPr>
        <w:t xml:space="preserve">смотря </w:t>
      </w:r>
      <w:r w:rsidRPr="00134C36">
        <w:rPr>
          <w:sz w:val="28"/>
          <w:szCs w:val="28"/>
        </w:rPr>
        <w:lastRenderedPageBreak/>
        <w:t xml:space="preserve">на это российскими учеными П.Л. Чебышевым, А.А. Марковым и др. публикуются многие фундаментальные результаты в теории чисел, теории вероятностей, теории функций и многих других. Очевидно, </w:t>
      </w:r>
    </w:p>
    <w:p w:rsidR="00E671EF" w:rsidRPr="00134C36" w:rsidRDefault="00E671EF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что математика остава</w:t>
      </w:r>
      <w:r w:rsidR="00E02476" w:rsidRPr="00134C36">
        <w:rPr>
          <w:sz w:val="28"/>
          <w:szCs w:val="28"/>
        </w:rPr>
        <w:t>лась прикладной наукой, создающей</w:t>
      </w:r>
      <w:r w:rsidRPr="00134C36">
        <w:rPr>
          <w:sz w:val="28"/>
          <w:szCs w:val="28"/>
        </w:rPr>
        <w:t xml:space="preserve"> инструменты для обобщённого представления законов природы. Однако</w:t>
      </w:r>
      <w:proofErr w:type="gramStart"/>
      <w:r w:rsidRPr="00134C36">
        <w:rPr>
          <w:sz w:val="28"/>
          <w:szCs w:val="28"/>
        </w:rPr>
        <w:t>,</w:t>
      </w:r>
      <w:proofErr w:type="gramEnd"/>
      <w:r w:rsidRPr="00134C36">
        <w:rPr>
          <w:sz w:val="28"/>
          <w:szCs w:val="28"/>
        </w:rPr>
        <w:t xml:space="preserve"> именно в 19 веке Н.И. Лобачевский и Я. </w:t>
      </w:r>
      <w:proofErr w:type="spellStart"/>
      <w:r w:rsidRPr="00134C36">
        <w:rPr>
          <w:sz w:val="28"/>
          <w:szCs w:val="28"/>
        </w:rPr>
        <w:t>Бойяи</w:t>
      </w:r>
      <w:proofErr w:type="spellEnd"/>
      <w:r w:rsidRPr="00134C36">
        <w:rPr>
          <w:sz w:val="28"/>
          <w:szCs w:val="28"/>
        </w:rPr>
        <w:t xml:space="preserve"> независимо друг от друга создали</w:t>
      </w:r>
      <w:r w:rsidR="00F1396D">
        <w:rPr>
          <w:sz w:val="28"/>
          <w:szCs w:val="28"/>
        </w:rPr>
        <w:t xml:space="preserve"> </w:t>
      </w:r>
      <w:r w:rsidRPr="00134C36">
        <w:rPr>
          <w:b/>
          <w:sz w:val="28"/>
          <w:szCs w:val="28"/>
        </w:rPr>
        <w:t>неевклидову геометрию</w:t>
      </w:r>
      <w:r w:rsidRPr="00134C36">
        <w:rPr>
          <w:sz w:val="28"/>
          <w:szCs w:val="28"/>
        </w:rPr>
        <w:t xml:space="preserve"> как пример теоретического скачка</w:t>
      </w:r>
      <w:r w:rsidR="00E02476" w:rsidRPr="00134C36">
        <w:rPr>
          <w:sz w:val="28"/>
          <w:szCs w:val="28"/>
        </w:rPr>
        <w:t xml:space="preserve"> фундаментальной</w:t>
      </w:r>
      <w:r w:rsidRPr="00134C36">
        <w:rPr>
          <w:sz w:val="28"/>
          <w:szCs w:val="28"/>
        </w:rPr>
        <w:t xml:space="preserve"> математики, не обусловленного прикладными исследованиями. </w:t>
      </w: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3. Математика в СССР</w:t>
      </w: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3.1. Индустриализация и образование</w:t>
      </w:r>
    </w:p>
    <w:p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Ок</w:t>
      </w:r>
      <w:r w:rsidR="00E02476" w:rsidRPr="00134C36">
        <w:rPr>
          <w:sz w:val="28"/>
          <w:szCs w:val="28"/>
        </w:rPr>
        <w:t>ончание гражданской войны и вос</w:t>
      </w:r>
      <w:r w:rsidRPr="00134C36">
        <w:rPr>
          <w:sz w:val="28"/>
          <w:szCs w:val="28"/>
        </w:rPr>
        <w:t xml:space="preserve">становление  экономики </w:t>
      </w:r>
      <w:r w:rsidR="00E02476" w:rsidRPr="00134C36">
        <w:rPr>
          <w:sz w:val="28"/>
          <w:szCs w:val="28"/>
        </w:rPr>
        <w:t xml:space="preserve">уже </w:t>
      </w:r>
      <w:r w:rsidRPr="00134C36">
        <w:rPr>
          <w:sz w:val="28"/>
          <w:szCs w:val="28"/>
        </w:rPr>
        <w:t>на новом уровне характеризовались широким привлечением народа к образованию. В начале тридцатых годов</w:t>
      </w:r>
      <w:r w:rsidR="00E02476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XX</w:t>
      </w:r>
      <w:r w:rsidR="00E02476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века</w:t>
      </w:r>
      <w:r w:rsidR="00E02476" w:rsidRPr="00134C36">
        <w:rPr>
          <w:sz w:val="28"/>
          <w:szCs w:val="28"/>
        </w:rPr>
        <w:t xml:space="preserve">  был создан ряд вузов по основ</w:t>
      </w:r>
      <w:r w:rsidRPr="00134C36">
        <w:rPr>
          <w:sz w:val="28"/>
          <w:szCs w:val="28"/>
        </w:rPr>
        <w:t xml:space="preserve">ным техническим направлениям  – МАИ, МАДИ, МЭИ и др. </w:t>
      </w:r>
    </w:p>
    <w:p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В Москве и Горьком (Нижнем Новгороде) было построено два крупных автомобильных завода.</w:t>
      </w:r>
    </w:p>
    <w:p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Бурное развит</w:t>
      </w:r>
      <w:r w:rsidR="00F1396D">
        <w:rPr>
          <w:sz w:val="28"/>
          <w:szCs w:val="28"/>
        </w:rPr>
        <w:t>ие автомобилизации стимулировали</w:t>
      </w:r>
      <w:r w:rsidRPr="00134C36">
        <w:rPr>
          <w:sz w:val="28"/>
          <w:szCs w:val="28"/>
        </w:rPr>
        <w:t xml:space="preserve"> также оборонная промышленность, </w:t>
      </w:r>
      <w:r w:rsidR="00E02476" w:rsidRPr="00134C36">
        <w:rPr>
          <w:sz w:val="28"/>
          <w:szCs w:val="28"/>
        </w:rPr>
        <w:t>необходимость решения задач</w:t>
      </w:r>
      <w:r w:rsidRPr="00134C36">
        <w:rPr>
          <w:sz w:val="28"/>
          <w:szCs w:val="28"/>
        </w:rPr>
        <w:t xml:space="preserve"> укрепления и расширения вооружённых сил</w:t>
      </w:r>
      <w:r w:rsidR="00E02476" w:rsidRPr="00134C36">
        <w:rPr>
          <w:sz w:val="28"/>
          <w:szCs w:val="28"/>
        </w:rPr>
        <w:t xml:space="preserve"> страны</w:t>
      </w:r>
      <w:r w:rsidRPr="00134C36">
        <w:rPr>
          <w:sz w:val="28"/>
          <w:szCs w:val="28"/>
        </w:rPr>
        <w:t>. Образование народа и индустриализация не могли быть осуществлены по-одиночке.</w:t>
      </w: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3.2. Война. Победа и «</w:t>
      </w:r>
      <w:proofErr w:type="spellStart"/>
      <w:r w:rsidRPr="00134C36">
        <w:rPr>
          <w:b/>
          <w:sz w:val="28"/>
          <w:szCs w:val="28"/>
        </w:rPr>
        <w:t>почивание</w:t>
      </w:r>
      <w:proofErr w:type="spellEnd"/>
      <w:r w:rsidRPr="00134C36">
        <w:rPr>
          <w:b/>
          <w:sz w:val="28"/>
          <w:szCs w:val="28"/>
        </w:rPr>
        <w:t xml:space="preserve"> на лаврах»</w:t>
      </w:r>
    </w:p>
    <w:p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 xml:space="preserve">Война 1941-1945 годов стала проверкой на устойчивость советского государства. Многие математики воевали, значительная часть была эвакуирована вглубь страны (Казань, Ташкент и </w:t>
      </w:r>
      <w:proofErr w:type="spellStart"/>
      <w:proofErr w:type="gramStart"/>
      <w:r w:rsidRPr="00134C36">
        <w:rPr>
          <w:sz w:val="28"/>
          <w:szCs w:val="28"/>
        </w:rPr>
        <w:t>др</w:t>
      </w:r>
      <w:proofErr w:type="spellEnd"/>
      <w:proofErr w:type="gramEnd"/>
      <w:r w:rsidRPr="00134C36">
        <w:rPr>
          <w:sz w:val="28"/>
          <w:szCs w:val="28"/>
        </w:rPr>
        <w:t>) . Выдающиеся специалисты занимались решением прикладных вопросов для нужд фронта</w:t>
      </w:r>
      <w:r w:rsidR="00E02476" w:rsidRPr="00134C36">
        <w:rPr>
          <w:sz w:val="28"/>
          <w:szCs w:val="28"/>
        </w:rPr>
        <w:t xml:space="preserve"> (например, академик А.Н. Колмо</w:t>
      </w:r>
      <w:r w:rsidRPr="00134C36">
        <w:rPr>
          <w:sz w:val="28"/>
          <w:szCs w:val="28"/>
        </w:rPr>
        <w:t>горов</w:t>
      </w:r>
      <w:r w:rsidR="00E02476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 xml:space="preserve">- разработкой расчетных таблиц для артиллерийской стрельбы, профессор М.А. </w:t>
      </w:r>
      <w:proofErr w:type="spellStart"/>
      <w:r w:rsidRPr="00134C36">
        <w:rPr>
          <w:sz w:val="28"/>
          <w:szCs w:val="28"/>
        </w:rPr>
        <w:t>Крейнес</w:t>
      </w:r>
      <w:proofErr w:type="spellEnd"/>
      <w:r w:rsidRPr="00134C36">
        <w:rPr>
          <w:sz w:val="28"/>
          <w:szCs w:val="28"/>
        </w:rPr>
        <w:t xml:space="preserve"> - усовершенствованием ходовой части танков и  т.д.)</w:t>
      </w:r>
      <w:r w:rsidR="000D1B81">
        <w:rPr>
          <w:sz w:val="28"/>
          <w:szCs w:val="28"/>
        </w:rPr>
        <w:t xml:space="preserve">, </w:t>
      </w:r>
      <w:r w:rsidR="000D1B81" w:rsidRPr="000D1B81">
        <w:rPr>
          <w:sz w:val="28"/>
          <w:szCs w:val="28"/>
        </w:rPr>
        <w:t>[5]</w:t>
      </w:r>
      <w:r w:rsidRPr="00134C36">
        <w:rPr>
          <w:sz w:val="28"/>
          <w:szCs w:val="28"/>
        </w:rPr>
        <w:t xml:space="preserve">. </w:t>
      </w:r>
    </w:p>
    <w:p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lastRenderedPageBreak/>
        <w:t xml:space="preserve">Инженерная наука, в том числе автомобильная, получила </w:t>
      </w:r>
      <w:r w:rsidR="00F1396D">
        <w:rPr>
          <w:sz w:val="28"/>
          <w:szCs w:val="28"/>
        </w:rPr>
        <w:t>экспериментальную базу с большим</w:t>
      </w:r>
      <w:r w:rsidRPr="00134C36">
        <w:rPr>
          <w:sz w:val="28"/>
          <w:szCs w:val="28"/>
        </w:rPr>
        <w:t xml:space="preserve"> количество</w:t>
      </w:r>
      <w:r w:rsidR="00F1396D">
        <w:rPr>
          <w:sz w:val="28"/>
          <w:szCs w:val="28"/>
        </w:rPr>
        <w:t>м</w:t>
      </w:r>
      <w:r w:rsidRPr="00134C36">
        <w:rPr>
          <w:sz w:val="28"/>
          <w:szCs w:val="28"/>
        </w:rPr>
        <w:t xml:space="preserve"> примеров машинного производства.</w:t>
      </w:r>
    </w:p>
    <w:p w:rsidR="00F1396D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Практические задачи планирования и осуществления важных вычислительных операций подвигли мировую научную мысль 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к развитию теории информации, связи.</w:t>
      </w:r>
    </w:p>
    <w:p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Одним из наиболее значительных событий после 2-й мировой войны становится создание и апробация атомного оружия.</w:t>
      </w:r>
    </w:p>
    <w:p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 xml:space="preserve">Стремление к восстановлению военного (ядерного) паритета стимулировало развитие широкого спектра естественных наук и вычислительной техники. Принято считать, что при создании ядерного оружия прикладные расчёты советских </w:t>
      </w:r>
      <w:r w:rsidR="00E02476" w:rsidRPr="00134C36">
        <w:rPr>
          <w:sz w:val="28"/>
          <w:szCs w:val="28"/>
        </w:rPr>
        <w:t>специалистов за счёт математиче</w:t>
      </w:r>
      <w:r w:rsidRPr="00134C36">
        <w:rPr>
          <w:sz w:val="28"/>
          <w:szCs w:val="28"/>
        </w:rPr>
        <w:t>ских методов давали лучшие результаты на худшей вычислительной технике.</w:t>
      </w:r>
    </w:p>
    <w:p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В конце 1966 года на заседании ГКНТ и Академии наук СССР при поддержке министра радиопромышленности СССР</w:t>
      </w:r>
      <w:r w:rsidR="00815E9C" w:rsidRPr="00815E9C">
        <w:rPr>
          <w:sz w:val="28"/>
          <w:szCs w:val="28"/>
        </w:rPr>
        <w:t xml:space="preserve"> </w:t>
      </w:r>
      <w:r w:rsidR="00815E9C">
        <w:rPr>
          <w:sz w:val="28"/>
          <w:szCs w:val="28"/>
        </w:rPr>
        <w:t xml:space="preserve"> В.</w:t>
      </w:r>
      <w:r w:rsidRPr="00134C36">
        <w:rPr>
          <w:sz w:val="28"/>
          <w:szCs w:val="28"/>
        </w:rPr>
        <w:t xml:space="preserve">Д. Калмыкова, Президента АН СССР М. В. Келдыша принимается историческое решение о копировании серии IBM-360. Против этого решения решительно выступили А. А. </w:t>
      </w:r>
      <w:proofErr w:type="spellStart"/>
      <w:r w:rsidRPr="00134C36">
        <w:rPr>
          <w:sz w:val="28"/>
          <w:szCs w:val="28"/>
        </w:rPr>
        <w:t>Дородницын</w:t>
      </w:r>
      <w:proofErr w:type="spellEnd"/>
      <w:r w:rsidRPr="00134C36">
        <w:rPr>
          <w:sz w:val="28"/>
          <w:szCs w:val="28"/>
        </w:rPr>
        <w:t>, С. А. Лебедев и М. К. Сулим, стремившиеся продолжить разработку отечественной</w:t>
      </w:r>
      <w:r w:rsidR="00E02476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ЭВМ. Однако они остались в меньшинстве. Итак, решение о разработке семейства ЕС ЭВМ состоялось. Под эту грандиозную программу были переориентированы многие НИИ и заводы, многим специалистам пришлось переучиваться и переквалифицироваться, в студенческие программы ВУЗов стали в основном включать вопросы структуры, архитектуры и программного обеспечения ЕС ЭВМ</w:t>
      </w:r>
      <w:r w:rsidR="00F1396D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(Единая система электронных вычислительных машин). Была создана новая технологиче</w:t>
      </w:r>
      <w:r w:rsidR="00E02476" w:rsidRPr="00134C36">
        <w:rPr>
          <w:sz w:val="28"/>
          <w:szCs w:val="28"/>
        </w:rPr>
        <w:t>ская база для производства инте</w:t>
      </w:r>
      <w:r w:rsidRPr="00134C36">
        <w:rPr>
          <w:sz w:val="28"/>
          <w:szCs w:val="28"/>
        </w:rPr>
        <w:t>гральных схем, полупроводниковой электроники и других средств выч</w:t>
      </w:r>
      <w:r w:rsidR="00E02476" w:rsidRPr="00134C36">
        <w:rPr>
          <w:sz w:val="28"/>
          <w:szCs w:val="28"/>
        </w:rPr>
        <w:t>ислительной техники. Как и пред</w:t>
      </w:r>
      <w:r w:rsidRPr="00134C36">
        <w:rPr>
          <w:sz w:val="28"/>
          <w:szCs w:val="28"/>
        </w:rPr>
        <w:t>сказывалось, финансирование других направ</w:t>
      </w:r>
      <w:r w:rsidR="00F1396D">
        <w:rPr>
          <w:sz w:val="28"/>
          <w:szCs w:val="28"/>
        </w:rPr>
        <w:t>лений развития отечественной вы</w:t>
      </w:r>
      <w:r w:rsidRPr="00134C36">
        <w:rPr>
          <w:sz w:val="28"/>
          <w:szCs w:val="28"/>
        </w:rPr>
        <w:t xml:space="preserve">числительной </w:t>
      </w:r>
      <w:r w:rsidR="00E02476" w:rsidRPr="00134C36">
        <w:rPr>
          <w:sz w:val="28"/>
          <w:szCs w:val="28"/>
        </w:rPr>
        <w:t xml:space="preserve">техники </w:t>
      </w:r>
      <w:r w:rsidR="00E02476" w:rsidRPr="00134C36">
        <w:rPr>
          <w:sz w:val="28"/>
          <w:szCs w:val="28"/>
        </w:rPr>
        <w:lastRenderedPageBreak/>
        <w:t>постепенно стали со</w:t>
      </w:r>
      <w:r w:rsidRPr="00134C36">
        <w:rPr>
          <w:sz w:val="28"/>
          <w:szCs w:val="28"/>
        </w:rPr>
        <w:t xml:space="preserve">кращаться из-за недостатка средств, заказчиков, молодых кадров и других объективных и субъективных причин. </w:t>
      </w:r>
    </w:p>
    <w:p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Экономический развал, произошедший в годы перестройки, послужил причиной массового вывода из эксплуатации ЕС ЭВМ. Громадный объём установленного программного обеспечения</w:t>
      </w:r>
      <w:r w:rsidR="00E02476" w:rsidRPr="00134C36">
        <w:rPr>
          <w:sz w:val="28"/>
          <w:szCs w:val="28"/>
        </w:rPr>
        <w:t xml:space="preserve"> (ПО)</w:t>
      </w:r>
      <w:r w:rsidRPr="00134C36">
        <w:rPr>
          <w:sz w:val="28"/>
          <w:szCs w:val="28"/>
        </w:rPr>
        <w:t xml:space="preserve"> оказ</w:t>
      </w:r>
      <w:r w:rsidR="00E02476" w:rsidRPr="00134C36">
        <w:rPr>
          <w:sz w:val="28"/>
          <w:szCs w:val="28"/>
        </w:rPr>
        <w:t>ался ненужным. Новое ПО разраба</w:t>
      </w:r>
      <w:r w:rsidRPr="00134C36">
        <w:rPr>
          <w:sz w:val="28"/>
          <w:szCs w:val="28"/>
        </w:rPr>
        <w:t>тывалось уже в основном для персональных компьютеров.</w:t>
      </w:r>
      <w:r w:rsidR="00F1396D">
        <w:rPr>
          <w:sz w:val="28"/>
          <w:szCs w:val="28"/>
        </w:rPr>
        <w:t xml:space="preserve"> Отечественные р</w:t>
      </w:r>
      <w:r w:rsidRPr="00134C36">
        <w:rPr>
          <w:sz w:val="28"/>
          <w:szCs w:val="28"/>
        </w:rPr>
        <w:t>азработчики из бывшего СССР не смогли долго бороться за рынок — они лишились госзаказов, средств на разработку, нередко их организационные структуры подвергались приватизации и ликвидации. Наиболее серьёзные специалисты перешли на работу в IBM или другие зап</w:t>
      </w:r>
      <w:r w:rsidR="00AC4685">
        <w:rPr>
          <w:sz w:val="28"/>
          <w:szCs w:val="28"/>
        </w:rPr>
        <w:t>адные компании, связанные с разработкой вычислительной</w:t>
      </w:r>
      <w:r w:rsidRPr="00134C36">
        <w:rPr>
          <w:sz w:val="28"/>
          <w:szCs w:val="28"/>
        </w:rPr>
        <w:t xml:space="preserve"> техник</w:t>
      </w:r>
      <w:r w:rsidR="00AC4685">
        <w:rPr>
          <w:sz w:val="28"/>
          <w:szCs w:val="28"/>
        </w:rPr>
        <w:t>и</w:t>
      </w:r>
      <w:r w:rsidRPr="00134C36">
        <w:rPr>
          <w:sz w:val="28"/>
          <w:szCs w:val="28"/>
        </w:rPr>
        <w:t>.</w:t>
      </w: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3.3. Советская математика</w:t>
      </w:r>
    </w:p>
    <w:p w:rsidR="00F1396D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Советская математика занимает передовое место в мировой математической науке. Во мног</w:t>
      </w:r>
      <w:r w:rsidR="00E02476" w:rsidRPr="00134C36">
        <w:rPr>
          <w:sz w:val="28"/>
          <w:szCs w:val="28"/>
        </w:rPr>
        <w:t>их направлениях работы советские учёные</w:t>
      </w:r>
      <w:r w:rsidRPr="00134C36">
        <w:rPr>
          <w:sz w:val="28"/>
          <w:szCs w:val="28"/>
        </w:rPr>
        <w:t xml:space="preserve"> играют определяющую роль. Успехи дореволюционной </w:t>
      </w:r>
      <w:r w:rsidR="00E02476" w:rsidRPr="00134C36">
        <w:rPr>
          <w:sz w:val="28"/>
          <w:szCs w:val="28"/>
        </w:rPr>
        <w:t>«</w:t>
      </w:r>
      <w:r w:rsidRPr="00134C36">
        <w:rPr>
          <w:sz w:val="28"/>
          <w:szCs w:val="28"/>
        </w:rPr>
        <w:t>русской</w:t>
      </w:r>
      <w:r w:rsidR="00E02476" w:rsidRPr="00134C36">
        <w:rPr>
          <w:sz w:val="28"/>
          <w:szCs w:val="28"/>
        </w:rPr>
        <w:t>»</w:t>
      </w:r>
      <w:r w:rsidRPr="00134C36">
        <w:rPr>
          <w:sz w:val="28"/>
          <w:szCs w:val="28"/>
        </w:rPr>
        <w:t xml:space="preserve"> математики были связаны с исследованиями отдельных выдающихся учёных. Научные математические центры имелись в немногих городах (Петербург, Москва, Казань, Харько</w:t>
      </w:r>
      <w:r w:rsidR="00E02476" w:rsidRPr="00134C36">
        <w:rPr>
          <w:sz w:val="28"/>
          <w:szCs w:val="28"/>
        </w:rPr>
        <w:t xml:space="preserve">в, Киев). </w:t>
      </w:r>
    </w:p>
    <w:p w:rsidR="00F1396D" w:rsidRDefault="00E02476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При этом, основные до</w:t>
      </w:r>
      <w:r w:rsidR="00E671EF" w:rsidRPr="00134C36">
        <w:rPr>
          <w:sz w:val="28"/>
          <w:szCs w:val="28"/>
        </w:rPr>
        <w:t>стижения</w:t>
      </w:r>
      <w:r w:rsidRPr="00134C36">
        <w:rPr>
          <w:sz w:val="28"/>
          <w:szCs w:val="28"/>
        </w:rPr>
        <w:t xml:space="preserve"> были</w:t>
      </w:r>
      <w:r w:rsidR="00E671EF" w:rsidRPr="00134C36">
        <w:rPr>
          <w:sz w:val="28"/>
          <w:szCs w:val="28"/>
        </w:rPr>
        <w:t xml:space="preserve"> связаны с работой петербургской</w:t>
      </w:r>
      <w:r w:rsidRPr="00134C36">
        <w:rPr>
          <w:sz w:val="28"/>
          <w:szCs w:val="28"/>
        </w:rPr>
        <w:t xml:space="preserve"> математической</w:t>
      </w:r>
      <w:r w:rsidR="00E671EF" w:rsidRPr="00134C36">
        <w:rPr>
          <w:sz w:val="28"/>
          <w:szCs w:val="28"/>
        </w:rPr>
        <w:t xml:space="preserve"> школы. По</w:t>
      </w:r>
      <w:r w:rsidRPr="00134C36">
        <w:rPr>
          <w:sz w:val="28"/>
          <w:szCs w:val="28"/>
        </w:rPr>
        <w:t>сле Великой Октябрьской социали</w:t>
      </w:r>
      <w:r w:rsidR="00E671EF" w:rsidRPr="00134C36">
        <w:rPr>
          <w:sz w:val="28"/>
          <w:szCs w:val="28"/>
        </w:rPr>
        <w:t>стической революции ряд новых важных направлений возник в московской математической школе. Развитие научных исследований в области математики и её приложений после 1917 года было самым тесным образом связано с развитием и укреплением АН СССР.</w:t>
      </w:r>
      <w:r w:rsidRPr="00134C36">
        <w:rPr>
          <w:sz w:val="28"/>
          <w:szCs w:val="28"/>
        </w:rPr>
        <w:t xml:space="preserve"> </w:t>
      </w:r>
    </w:p>
    <w:p w:rsidR="00E671EF" w:rsidRPr="00134C36" w:rsidRDefault="00E671EF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Эти исследования в значительной мере были сконцентрированы в математических институтах АН СССР, АН </w:t>
      </w:r>
      <w:r w:rsidR="00E02476" w:rsidRPr="00134C36">
        <w:rPr>
          <w:sz w:val="28"/>
          <w:szCs w:val="28"/>
        </w:rPr>
        <w:t>союзных республик и ведущих уни</w:t>
      </w:r>
      <w:r w:rsidRPr="00134C36">
        <w:rPr>
          <w:sz w:val="28"/>
          <w:szCs w:val="28"/>
        </w:rPr>
        <w:t xml:space="preserve">верситетах. </w:t>
      </w:r>
    </w:p>
    <w:p w:rsidR="00F1396D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Ведущие математики СССР - Колмогоров А.Н., Соболев С.Л., Марков А.А., Боголюбов Н.Н. и др. - уделяли особое внимание развитию математического образования в начальной и средней школе</w:t>
      </w:r>
      <w:r w:rsidR="000D1B81" w:rsidRPr="000D1B81">
        <w:rPr>
          <w:sz w:val="28"/>
          <w:szCs w:val="28"/>
        </w:rPr>
        <w:t>, [3]</w:t>
      </w:r>
      <w:r w:rsidRPr="00134C36">
        <w:rPr>
          <w:sz w:val="28"/>
          <w:szCs w:val="28"/>
        </w:rPr>
        <w:t xml:space="preserve">. </w:t>
      </w:r>
    </w:p>
    <w:p w:rsidR="00E671EF" w:rsidRDefault="00E671EF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lastRenderedPageBreak/>
        <w:t>Таким образом, в сове</w:t>
      </w:r>
      <w:r w:rsidR="00E02476" w:rsidRPr="00134C36">
        <w:rPr>
          <w:sz w:val="28"/>
          <w:szCs w:val="28"/>
        </w:rPr>
        <w:t>тское время была создана целостная</w:t>
      </w:r>
      <w:r w:rsidRPr="00134C36">
        <w:rPr>
          <w:sz w:val="28"/>
          <w:szCs w:val="28"/>
        </w:rPr>
        <w:t xml:space="preserve"> система фундаментального обра</w:t>
      </w:r>
      <w:r w:rsidR="00E02476" w:rsidRPr="00134C36">
        <w:rPr>
          <w:sz w:val="28"/>
          <w:szCs w:val="28"/>
        </w:rPr>
        <w:t>зования, одна из передовых мате</w:t>
      </w:r>
      <w:r w:rsidRPr="00134C36">
        <w:rPr>
          <w:sz w:val="28"/>
          <w:szCs w:val="28"/>
        </w:rPr>
        <w:t>матических школ мира.</w:t>
      </w:r>
    </w:p>
    <w:p w:rsidR="00F1396D" w:rsidRPr="00134C36" w:rsidRDefault="00F1396D" w:rsidP="00F1396D">
      <w:pPr>
        <w:spacing w:line="360" w:lineRule="auto"/>
        <w:rPr>
          <w:sz w:val="28"/>
          <w:szCs w:val="28"/>
        </w:rPr>
      </w:pP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4. Транспорт</w:t>
      </w: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4.1. Автомобилизация</w:t>
      </w:r>
    </w:p>
    <w:p w:rsidR="00F1396D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Начало автомобилизации было положено изобретением в 1885 г. первого автомобиля с бензиновы</w:t>
      </w:r>
      <w:r w:rsidR="00F1396D">
        <w:rPr>
          <w:sz w:val="28"/>
          <w:szCs w:val="28"/>
        </w:rPr>
        <w:t xml:space="preserve">м двигателем. Позднее </w:t>
      </w:r>
      <w:r w:rsidRPr="00134C36">
        <w:rPr>
          <w:sz w:val="28"/>
          <w:szCs w:val="28"/>
        </w:rPr>
        <w:t xml:space="preserve">в 1903 г. </w:t>
      </w:r>
    </w:p>
    <w:p w:rsidR="00E671EF" w:rsidRPr="00134C36" w:rsidRDefault="00E671EF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Генри Форд впервые применил на своём заводе конвейерную сборку автомобилей, что позволило значительно сократить скорость сборки авто. В 1914 г. была построена первая дорога с твёрдым </w:t>
      </w:r>
      <w:proofErr w:type="spellStart"/>
      <w:r w:rsidRPr="00134C36">
        <w:rPr>
          <w:sz w:val="28"/>
          <w:szCs w:val="28"/>
        </w:rPr>
        <w:t>беспыльным</w:t>
      </w:r>
      <w:proofErr w:type="spellEnd"/>
      <w:r w:rsidRPr="00134C36">
        <w:rPr>
          <w:sz w:val="28"/>
          <w:szCs w:val="28"/>
        </w:rPr>
        <w:t xml:space="preserve"> покрытием из Ниццы в Монте-Карло. </w:t>
      </w:r>
    </w:p>
    <w:p w:rsidR="00F1396D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В рамках проекта выхода из Великой Депрессии 20 века, правительство США развивает автотранспортную сеть в стране. Автомобилизация сопровождается увеличением средней массы и средней скорости автомобиля. К настоящему времени эмпирическим путём установлен предел насыщения уровня автомобилизации  – около 800 автомобилей на</w:t>
      </w:r>
      <w:r w:rsidR="00F1396D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 xml:space="preserve">1000 чел. населения. Процесс автомобилизации имеет также и негативные аспекты: появление ДТП, а с ростом автомобилизации в крупных городах – возникновение заторов, </w:t>
      </w:r>
    </w:p>
    <w:p w:rsidR="00F1396D" w:rsidRDefault="00E671EF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рост выбросов вредных веществ в окружающую среду и др. </w:t>
      </w:r>
    </w:p>
    <w:p w:rsidR="00E671EF" w:rsidRPr="00134C36" w:rsidRDefault="00AA47BE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Эти </w:t>
      </w:r>
      <w:r w:rsidR="00F1396D">
        <w:rPr>
          <w:sz w:val="28"/>
          <w:szCs w:val="28"/>
        </w:rPr>
        <w:t xml:space="preserve">практически </w:t>
      </w:r>
      <w:r w:rsidRPr="00134C36">
        <w:rPr>
          <w:sz w:val="28"/>
          <w:szCs w:val="28"/>
        </w:rPr>
        <w:t>значимые проблемы активизировали научные исследования</w:t>
      </w:r>
      <w:r w:rsidR="00F1396D">
        <w:rPr>
          <w:sz w:val="28"/>
          <w:szCs w:val="28"/>
        </w:rPr>
        <w:t>,</w:t>
      </w:r>
      <w:r w:rsidRPr="00134C36">
        <w:rPr>
          <w:sz w:val="28"/>
          <w:szCs w:val="28"/>
        </w:rPr>
        <w:t xml:space="preserve"> ориентированные на их разрешение.</w:t>
      </w:r>
    </w:p>
    <w:p w:rsidR="00AC4685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 xml:space="preserve">К первым попыткам решения этих </w:t>
      </w:r>
      <w:proofErr w:type="spellStart"/>
      <w:r w:rsidRPr="00134C36">
        <w:rPr>
          <w:sz w:val="28"/>
          <w:szCs w:val="28"/>
        </w:rPr>
        <w:t>за-дач</w:t>
      </w:r>
      <w:proofErr w:type="spellEnd"/>
      <w:r w:rsidRPr="00134C36">
        <w:rPr>
          <w:sz w:val="28"/>
          <w:szCs w:val="28"/>
        </w:rPr>
        <w:t xml:space="preserve"> и обнаружения математических закономерностей можно отнести исследования характеристик транспортных потоков Б.Д. </w:t>
      </w:r>
      <w:proofErr w:type="spellStart"/>
      <w:r w:rsidRPr="00134C36">
        <w:rPr>
          <w:sz w:val="28"/>
          <w:szCs w:val="28"/>
        </w:rPr>
        <w:t>Гриншильдса</w:t>
      </w:r>
      <w:proofErr w:type="spellEnd"/>
      <w:r w:rsidR="00F1396D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в 1933 г.,</w:t>
      </w:r>
      <w:r w:rsidR="00F1396D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 xml:space="preserve">[14], </w:t>
      </w:r>
    </w:p>
    <w:p w:rsidR="00E671EF" w:rsidRPr="00134C36" w:rsidRDefault="00F1396D" w:rsidP="00AC46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которых</w:t>
      </w:r>
      <w:r w:rsidR="00E671EF" w:rsidRPr="00134C36">
        <w:rPr>
          <w:sz w:val="28"/>
          <w:szCs w:val="28"/>
        </w:rPr>
        <w:t xml:space="preserve"> он </w:t>
      </w:r>
      <w:r>
        <w:rPr>
          <w:sz w:val="28"/>
          <w:szCs w:val="28"/>
        </w:rPr>
        <w:t>впервые</w:t>
      </w:r>
      <w:r w:rsidR="00E671EF" w:rsidRPr="00134C36">
        <w:rPr>
          <w:sz w:val="28"/>
          <w:szCs w:val="28"/>
        </w:rPr>
        <w:t xml:space="preserve"> примен</w:t>
      </w:r>
      <w:r>
        <w:rPr>
          <w:sz w:val="28"/>
          <w:szCs w:val="28"/>
        </w:rPr>
        <w:t>ил</w:t>
      </w:r>
      <w:r w:rsidR="00E671EF" w:rsidRPr="00134C36">
        <w:rPr>
          <w:sz w:val="28"/>
          <w:szCs w:val="28"/>
        </w:rPr>
        <w:t xml:space="preserve"> устройств</w:t>
      </w:r>
      <w:r>
        <w:rPr>
          <w:sz w:val="28"/>
          <w:szCs w:val="28"/>
        </w:rPr>
        <w:t>а</w:t>
      </w:r>
      <w:r w:rsidR="00E671EF" w:rsidRPr="00134C3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фото</w:t>
      </w:r>
      <w:r w:rsidR="00E671EF" w:rsidRPr="00134C36">
        <w:rPr>
          <w:sz w:val="28"/>
          <w:szCs w:val="28"/>
        </w:rPr>
        <w:t>фиксации</w:t>
      </w:r>
      <w:proofErr w:type="spellEnd"/>
      <w:r w:rsidR="00E671EF" w:rsidRPr="00134C36">
        <w:rPr>
          <w:sz w:val="28"/>
          <w:szCs w:val="28"/>
        </w:rPr>
        <w:t>.</w:t>
      </w: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4.2. Автотранспорт в России</w:t>
      </w:r>
    </w:p>
    <w:p w:rsidR="00F1396D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В начале 9</w:t>
      </w:r>
      <w:r w:rsidR="00F1396D">
        <w:rPr>
          <w:sz w:val="28"/>
          <w:szCs w:val="28"/>
        </w:rPr>
        <w:t>0-х годов прошлого столетия про</w:t>
      </w:r>
      <w:r w:rsidRPr="00134C36">
        <w:rPr>
          <w:sz w:val="28"/>
          <w:szCs w:val="28"/>
        </w:rPr>
        <w:t>изошло ре</w:t>
      </w:r>
      <w:r w:rsidR="00F1396D">
        <w:rPr>
          <w:sz w:val="28"/>
          <w:szCs w:val="28"/>
        </w:rPr>
        <w:t>зкое увеличение показателя авто</w:t>
      </w:r>
      <w:r w:rsidRPr="00134C36">
        <w:rPr>
          <w:sz w:val="28"/>
          <w:szCs w:val="28"/>
        </w:rPr>
        <w:t>мобилизации в России, в основном, за счет ввоза поде</w:t>
      </w:r>
      <w:r w:rsidR="00F1396D">
        <w:rPr>
          <w:sz w:val="28"/>
          <w:szCs w:val="28"/>
        </w:rPr>
        <w:t>ржанных авто из-за рубежа. Сего</w:t>
      </w:r>
      <w:r w:rsidRPr="00134C36">
        <w:rPr>
          <w:sz w:val="28"/>
          <w:szCs w:val="28"/>
        </w:rPr>
        <w:t xml:space="preserve">дня в среднем по России </w:t>
      </w:r>
      <w:r w:rsidRPr="00134C36">
        <w:rPr>
          <w:sz w:val="28"/>
          <w:szCs w:val="28"/>
        </w:rPr>
        <w:lastRenderedPageBreak/>
        <w:t xml:space="preserve">уровень автомобилизации </w:t>
      </w:r>
      <w:r w:rsidR="00F1396D">
        <w:rPr>
          <w:sz w:val="28"/>
          <w:szCs w:val="28"/>
        </w:rPr>
        <w:t xml:space="preserve">составляет </w:t>
      </w:r>
      <w:r w:rsidRPr="00134C36">
        <w:rPr>
          <w:sz w:val="28"/>
          <w:szCs w:val="28"/>
        </w:rPr>
        <w:t>около 300 автомобилей на 1000 жителей. Отставание по показателю автомобилизации</w:t>
      </w:r>
      <w:r w:rsidR="00AA47BE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является не единственной проблемой транспорта в России. К ним можно отнести неразвитость автотранспортной сети, что приводит к</w:t>
      </w:r>
      <w:r w:rsidR="00AA47BE" w:rsidRPr="00134C36">
        <w:rPr>
          <w:sz w:val="28"/>
          <w:szCs w:val="28"/>
        </w:rPr>
        <w:t xml:space="preserve"> повышенной плотности поток</w:t>
      </w:r>
      <w:r w:rsidR="00F1396D">
        <w:rPr>
          <w:sz w:val="28"/>
          <w:szCs w:val="28"/>
        </w:rPr>
        <w:t>а</w:t>
      </w:r>
      <w:r w:rsidR="00AA47BE" w:rsidRPr="00134C36">
        <w:rPr>
          <w:sz w:val="28"/>
          <w:szCs w:val="28"/>
        </w:rPr>
        <w:t xml:space="preserve"> автомобилей (</w:t>
      </w:r>
      <w:r w:rsidR="00F1396D">
        <w:rPr>
          <w:sz w:val="28"/>
          <w:szCs w:val="28"/>
        </w:rPr>
        <w:t xml:space="preserve">число </w:t>
      </w:r>
      <w:r w:rsidR="00AA47BE" w:rsidRPr="00134C36">
        <w:rPr>
          <w:sz w:val="28"/>
          <w:szCs w:val="28"/>
        </w:rPr>
        <w:t>автомоби</w:t>
      </w:r>
      <w:r w:rsidRPr="00134C36">
        <w:rPr>
          <w:sz w:val="28"/>
          <w:szCs w:val="28"/>
        </w:rPr>
        <w:t>лей/киломе</w:t>
      </w:r>
      <w:r w:rsidR="00AA47BE" w:rsidRPr="00134C36">
        <w:rPr>
          <w:sz w:val="28"/>
          <w:szCs w:val="28"/>
        </w:rPr>
        <w:t xml:space="preserve">тр). </w:t>
      </w:r>
    </w:p>
    <w:p w:rsidR="00E671EF" w:rsidRPr="00134C36" w:rsidRDefault="00AA47BE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В то время как ведущие фир</w:t>
      </w:r>
      <w:r w:rsidR="00E671EF" w:rsidRPr="00134C36">
        <w:rPr>
          <w:sz w:val="28"/>
          <w:szCs w:val="28"/>
        </w:rPr>
        <w:t>мы</w:t>
      </w:r>
      <w:r w:rsidRPr="00134C36">
        <w:rPr>
          <w:sz w:val="28"/>
          <w:szCs w:val="28"/>
        </w:rPr>
        <w:t xml:space="preserve"> мира</w:t>
      </w:r>
      <w:r w:rsidR="00E671EF" w:rsidRPr="00134C36">
        <w:rPr>
          <w:sz w:val="28"/>
          <w:szCs w:val="28"/>
        </w:rPr>
        <w:t xml:space="preserve"> трудятся над разработкой современных систем бе</w:t>
      </w:r>
      <w:r w:rsidRPr="00134C36">
        <w:rPr>
          <w:sz w:val="28"/>
          <w:szCs w:val="28"/>
        </w:rPr>
        <w:t>зопасности и эффективного управ</w:t>
      </w:r>
      <w:r w:rsidR="00E671EF" w:rsidRPr="00134C36">
        <w:rPr>
          <w:sz w:val="28"/>
          <w:szCs w:val="28"/>
        </w:rPr>
        <w:t>ления,</w:t>
      </w:r>
      <w:r w:rsidRPr="00134C36">
        <w:rPr>
          <w:sz w:val="28"/>
          <w:szCs w:val="28"/>
        </w:rPr>
        <w:t xml:space="preserve"> </w:t>
      </w:r>
      <w:r w:rsidR="00E671EF" w:rsidRPr="00134C36">
        <w:rPr>
          <w:sz w:val="28"/>
          <w:szCs w:val="28"/>
        </w:rPr>
        <w:t>в России осуществляются попытки внедрен</w:t>
      </w:r>
      <w:r w:rsidRPr="00134C36">
        <w:rPr>
          <w:sz w:val="28"/>
          <w:szCs w:val="28"/>
        </w:rPr>
        <w:t>ия современных технологий произ</w:t>
      </w:r>
      <w:r w:rsidR="00E671EF" w:rsidRPr="00134C36">
        <w:rPr>
          <w:sz w:val="28"/>
          <w:szCs w:val="28"/>
        </w:rPr>
        <w:t>водства автомобилей и строительства дорог.</w:t>
      </w: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5. Математическое образование сегодня</w:t>
      </w: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5.1. Революция в математическом инструментарии</w:t>
      </w:r>
    </w:p>
    <w:p w:rsidR="00F1396D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ab/>
        <w:t>Последние полвека характеризуются бурным развитием вычислительных машин и технологий их эксплуатации. Путь от таблиц вычислений (</w:t>
      </w:r>
      <w:proofErr w:type="spellStart"/>
      <w:r w:rsidRPr="00134C36">
        <w:rPr>
          <w:sz w:val="28"/>
          <w:szCs w:val="28"/>
        </w:rPr>
        <w:t>Брадиса</w:t>
      </w:r>
      <w:proofErr w:type="spellEnd"/>
      <w:r w:rsidRPr="00134C36">
        <w:rPr>
          <w:sz w:val="28"/>
          <w:szCs w:val="28"/>
        </w:rPr>
        <w:t>) и пишущих машинок до лазерных цветных принтеров и целого спектра дружественных каналов общения с ЭВМ пройден очень быстро по историческим меркам. Революция в математическом инструментарии многократно увеличила объёмы информации и стимулировала развитие разных методов её передачи.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 В настоящее время современные средства </w:t>
      </w:r>
      <w:proofErr w:type="spellStart"/>
      <w:r w:rsidRPr="00134C36">
        <w:rPr>
          <w:sz w:val="28"/>
          <w:szCs w:val="28"/>
        </w:rPr>
        <w:t>инфокоммуникации</w:t>
      </w:r>
      <w:proofErr w:type="spellEnd"/>
      <w:r w:rsidR="00AA47BE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соединили знания и человечество. Традиционная структуризация общества, система воспитания и образования кардинально меняются. Уже при появлении человека на свет он оказывается рядом с бездной информации, и далеко не только глаза матери являются источником информации</w:t>
      </w:r>
      <w:r w:rsidR="00AA47BE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для появившегося на свет человека по воле Бога.</w:t>
      </w:r>
    </w:p>
    <w:p w:rsidR="00E671EF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ab/>
        <w:t xml:space="preserve">Логика развития электронных средств обработки информации требует расширения рынка сбыта этих приборов. При количественном насыщении гаджетами части населения в деятельном возрасте начинается движение </w:t>
      </w:r>
      <w:r w:rsidR="00AA47BE" w:rsidRPr="00134C36">
        <w:rPr>
          <w:sz w:val="28"/>
          <w:szCs w:val="28"/>
        </w:rPr>
        <w:t>«</w:t>
      </w:r>
      <w:r w:rsidRPr="00134C36">
        <w:rPr>
          <w:sz w:val="28"/>
          <w:szCs w:val="28"/>
        </w:rPr>
        <w:t>вглубь</w:t>
      </w:r>
      <w:r w:rsidR="00AA47BE" w:rsidRPr="00134C36">
        <w:rPr>
          <w:sz w:val="28"/>
          <w:szCs w:val="28"/>
        </w:rPr>
        <w:t>»</w:t>
      </w:r>
      <w:r w:rsidRPr="00134C36">
        <w:rPr>
          <w:sz w:val="28"/>
          <w:szCs w:val="28"/>
        </w:rPr>
        <w:t>. Элементарные тактильные манипуляции, которые доступны уже детям младшего возраста,</w:t>
      </w:r>
      <w:r w:rsidR="00AA47BE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 xml:space="preserve">становятся способом общения маленького человека с компьютером: он ещё не может «перевернуть всё вверх дном» в своём жилище, но уже способен </w:t>
      </w:r>
      <w:r w:rsidRPr="00134C36">
        <w:rPr>
          <w:sz w:val="28"/>
          <w:szCs w:val="28"/>
        </w:rPr>
        <w:lastRenderedPageBreak/>
        <w:t>«пошевелить» окружающий мир. Очевидная проблема: кто ведущий в воспитании, мать, семья или компьютер?</w:t>
      </w:r>
    </w:p>
    <w:p w:rsidR="00F1396D" w:rsidRPr="00134C36" w:rsidRDefault="00F1396D" w:rsidP="00FD3026">
      <w:pPr>
        <w:spacing w:line="360" w:lineRule="auto"/>
        <w:rPr>
          <w:sz w:val="28"/>
          <w:szCs w:val="28"/>
        </w:rPr>
      </w:pP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5.2. Виртуальный мир и проблемы воспитания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ab/>
      </w:r>
      <w:proofErr w:type="spellStart"/>
      <w:r w:rsidR="00AA47BE" w:rsidRPr="00134C36">
        <w:rPr>
          <w:sz w:val="28"/>
          <w:szCs w:val="28"/>
        </w:rPr>
        <w:t>Мультилинейные</w:t>
      </w:r>
      <w:proofErr w:type="spellEnd"/>
      <w:r w:rsidR="00AA47BE" w:rsidRPr="00134C36">
        <w:rPr>
          <w:sz w:val="28"/>
          <w:szCs w:val="28"/>
        </w:rPr>
        <w:t>, вымышленные пер</w:t>
      </w:r>
      <w:r w:rsidRPr="00134C36">
        <w:rPr>
          <w:sz w:val="28"/>
          <w:szCs w:val="28"/>
        </w:rPr>
        <w:t>сонажи в д</w:t>
      </w:r>
      <w:r w:rsidR="00AA47BE" w:rsidRPr="00134C36">
        <w:rPr>
          <w:sz w:val="28"/>
          <w:szCs w:val="28"/>
        </w:rPr>
        <w:t>вижении оказываются гораздо при</w:t>
      </w:r>
      <w:r w:rsidRPr="00134C36">
        <w:rPr>
          <w:sz w:val="28"/>
          <w:szCs w:val="28"/>
        </w:rPr>
        <w:t>влекательнее окружающего мира вне экрана. Навязывание тех или иных жизненных установок,</w:t>
      </w:r>
      <w:r w:rsidR="00AA47BE" w:rsidRPr="00134C36">
        <w:rPr>
          <w:sz w:val="28"/>
          <w:szCs w:val="28"/>
        </w:rPr>
        <w:t xml:space="preserve"> реакции на внешние события осу</w:t>
      </w:r>
      <w:r w:rsidRPr="00134C36">
        <w:rPr>
          <w:sz w:val="28"/>
          <w:szCs w:val="28"/>
        </w:rPr>
        <w:t>ществляют</w:t>
      </w:r>
      <w:r w:rsidR="00AA47BE" w:rsidRPr="00134C36">
        <w:rPr>
          <w:sz w:val="28"/>
          <w:szCs w:val="28"/>
        </w:rPr>
        <w:t>ся в массовых масштабах, как пи</w:t>
      </w:r>
      <w:r w:rsidR="00815E9C">
        <w:rPr>
          <w:sz w:val="28"/>
          <w:szCs w:val="28"/>
        </w:rPr>
        <w:t>ща в</w:t>
      </w:r>
      <w:r w:rsidR="00815E9C" w:rsidRPr="00815E9C">
        <w:rPr>
          <w:sz w:val="28"/>
          <w:szCs w:val="28"/>
        </w:rPr>
        <w:t xml:space="preserve"> </w:t>
      </w:r>
      <w:proofErr w:type="spellStart"/>
      <w:r w:rsidRPr="00134C36">
        <w:rPr>
          <w:sz w:val="28"/>
          <w:szCs w:val="28"/>
        </w:rPr>
        <w:t>M</w:t>
      </w:r>
      <w:r w:rsidR="00815E9C">
        <w:rPr>
          <w:sz w:val="28"/>
          <w:szCs w:val="28"/>
        </w:rPr>
        <w:t>c</w:t>
      </w:r>
      <w:proofErr w:type="spellEnd"/>
      <w:r w:rsidR="00815E9C">
        <w:rPr>
          <w:sz w:val="28"/>
          <w:szCs w:val="28"/>
          <w:lang w:val="en-US"/>
        </w:rPr>
        <w:t>D</w:t>
      </w:r>
      <w:proofErr w:type="spellStart"/>
      <w:r w:rsidR="00AA47BE" w:rsidRPr="00134C36">
        <w:rPr>
          <w:sz w:val="28"/>
          <w:szCs w:val="28"/>
        </w:rPr>
        <w:t>on</w:t>
      </w:r>
      <w:proofErr w:type="spellEnd"/>
      <w:r w:rsidR="00815E9C">
        <w:rPr>
          <w:sz w:val="28"/>
          <w:szCs w:val="28"/>
          <w:lang w:val="en-US"/>
        </w:rPr>
        <w:t>a</w:t>
      </w:r>
      <w:proofErr w:type="spellStart"/>
      <w:r w:rsidR="00AA47BE" w:rsidRPr="00134C36">
        <w:rPr>
          <w:sz w:val="28"/>
          <w:szCs w:val="28"/>
        </w:rPr>
        <w:t>lds</w:t>
      </w:r>
      <w:proofErr w:type="spellEnd"/>
      <w:r w:rsidR="00AA47BE" w:rsidRPr="00134C36">
        <w:rPr>
          <w:sz w:val="28"/>
          <w:szCs w:val="28"/>
        </w:rPr>
        <w:t>. Можно внушить подрост</w:t>
      </w:r>
      <w:r w:rsidRPr="00134C36">
        <w:rPr>
          <w:sz w:val="28"/>
          <w:szCs w:val="28"/>
        </w:rPr>
        <w:t>ку, что плохо бросать мусор вне урны, а можно убедить, что каждому положено много «жизней», можно убивать направо и налево и т.д. Что дальше?</w:t>
      </w:r>
      <w:r w:rsidRPr="00134C36">
        <w:rPr>
          <w:sz w:val="28"/>
          <w:szCs w:val="28"/>
        </w:rPr>
        <w:tab/>
      </w: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5.3. Культура и школьное образование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ab/>
      </w:r>
      <w:r w:rsidR="00AA47BE" w:rsidRPr="00134C36">
        <w:rPr>
          <w:sz w:val="28"/>
          <w:szCs w:val="28"/>
        </w:rPr>
        <w:t>В нашей стране почему-то распро</w:t>
      </w:r>
      <w:r w:rsidRPr="00134C36">
        <w:rPr>
          <w:sz w:val="28"/>
          <w:szCs w:val="28"/>
        </w:rPr>
        <w:t>странено ве</w:t>
      </w:r>
      <w:r w:rsidR="00AA47BE" w:rsidRPr="00134C36">
        <w:rPr>
          <w:sz w:val="28"/>
          <w:szCs w:val="28"/>
        </w:rPr>
        <w:t>сьма узкое представление о поня</w:t>
      </w:r>
      <w:r w:rsidRPr="00134C36">
        <w:rPr>
          <w:sz w:val="28"/>
          <w:szCs w:val="28"/>
        </w:rPr>
        <w:t>тии «культура». Считается, что это то, что происходит</w:t>
      </w:r>
      <w:r w:rsidR="00AA47BE" w:rsidRPr="00134C36">
        <w:rPr>
          <w:sz w:val="28"/>
          <w:szCs w:val="28"/>
        </w:rPr>
        <w:t xml:space="preserve"> в театрах, на подмостках эстра</w:t>
      </w:r>
      <w:r w:rsidRPr="00134C36">
        <w:rPr>
          <w:sz w:val="28"/>
          <w:szCs w:val="28"/>
        </w:rPr>
        <w:t xml:space="preserve">ды, выставках, что написано «великими». Однако, существует еще культура производства, экология-культура взаимодействия с природой, культура дома, культура </w:t>
      </w:r>
      <w:proofErr w:type="spellStart"/>
      <w:r w:rsidRPr="00134C36">
        <w:rPr>
          <w:sz w:val="28"/>
          <w:szCs w:val="28"/>
        </w:rPr>
        <w:t>госуправления</w:t>
      </w:r>
      <w:proofErr w:type="spellEnd"/>
      <w:r w:rsidRPr="00134C36">
        <w:rPr>
          <w:sz w:val="28"/>
          <w:szCs w:val="28"/>
        </w:rPr>
        <w:t xml:space="preserve"> и т.д.</w:t>
      </w:r>
    </w:p>
    <w:p w:rsidR="00F1396D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ab/>
      </w:r>
      <w:r w:rsidRPr="00F73CD4">
        <w:rPr>
          <w:i/>
          <w:sz w:val="28"/>
          <w:szCs w:val="28"/>
        </w:rPr>
        <w:t>М</w:t>
      </w:r>
      <w:r w:rsidR="00AA47BE" w:rsidRPr="00F73CD4">
        <w:rPr>
          <w:i/>
          <w:sz w:val="28"/>
          <w:szCs w:val="28"/>
        </w:rPr>
        <w:t>ораль и нравственность, воспита</w:t>
      </w:r>
      <w:r w:rsidRPr="00F73CD4">
        <w:rPr>
          <w:i/>
          <w:sz w:val="28"/>
          <w:szCs w:val="28"/>
        </w:rPr>
        <w:t xml:space="preserve">ние на основе широкого понятия культуры </w:t>
      </w:r>
      <w:r w:rsidR="00815E9C">
        <w:rPr>
          <w:i/>
          <w:sz w:val="28"/>
          <w:szCs w:val="28"/>
        </w:rPr>
        <w:t>– вот основная цель семейного</w:t>
      </w:r>
      <w:r w:rsidR="00815E9C" w:rsidRPr="00815E9C">
        <w:rPr>
          <w:i/>
          <w:sz w:val="28"/>
          <w:szCs w:val="28"/>
        </w:rPr>
        <w:t xml:space="preserve"> </w:t>
      </w:r>
      <w:r w:rsidR="00815E9C" w:rsidRPr="00F73CD4">
        <w:rPr>
          <w:i/>
          <w:sz w:val="28"/>
          <w:szCs w:val="28"/>
        </w:rPr>
        <w:t>и</w:t>
      </w:r>
      <w:r w:rsidR="00815E9C" w:rsidRPr="00815E9C">
        <w:rPr>
          <w:i/>
          <w:sz w:val="28"/>
          <w:szCs w:val="28"/>
        </w:rPr>
        <w:t xml:space="preserve"> </w:t>
      </w:r>
      <w:r w:rsidR="00AA47BE" w:rsidRPr="00F73CD4">
        <w:rPr>
          <w:i/>
          <w:sz w:val="28"/>
          <w:szCs w:val="28"/>
        </w:rPr>
        <w:t xml:space="preserve"> </w:t>
      </w:r>
      <w:r w:rsidRPr="00F73CD4">
        <w:rPr>
          <w:i/>
          <w:sz w:val="28"/>
          <w:szCs w:val="28"/>
        </w:rPr>
        <w:t>школьного образования и воспитания.</w:t>
      </w:r>
      <w:r w:rsidRPr="00134C36">
        <w:rPr>
          <w:sz w:val="28"/>
          <w:szCs w:val="28"/>
        </w:rPr>
        <w:t xml:space="preserve"> Конечно, сюда входят и п</w:t>
      </w:r>
      <w:r w:rsidR="00AA47BE" w:rsidRPr="00134C36">
        <w:rPr>
          <w:sz w:val="28"/>
          <w:szCs w:val="28"/>
        </w:rPr>
        <w:t xml:space="preserve">редставления </w:t>
      </w:r>
    </w:p>
    <w:p w:rsidR="00E671EF" w:rsidRPr="00134C36" w:rsidRDefault="00AA47BE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о математике, физи</w:t>
      </w:r>
      <w:r w:rsidR="00E671EF" w:rsidRPr="00134C36">
        <w:rPr>
          <w:sz w:val="28"/>
          <w:szCs w:val="28"/>
        </w:rPr>
        <w:t>ке, химии и т.д.</w:t>
      </w: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5.4. Среднее специальное и высшее образование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Дифференциалы, интегралы и другие компоненты существующих сегодня курсов математики</w:t>
      </w:r>
      <w:r w:rsidR="00AA47BE" w:rsidRPr="00134C36">
        <w:rPr>
          <w:sz w:val="28"/>
          <w:szCs w:val="28"/>
        </w:rPr>
        <w:t>, физики, отчасти химии, создан</w:t>
      </w:r>
      <w:r w:rsidRPr="00134C36">
        <w:rPr>
          <w:sz w:val="28"/>
          <w:szCs w:val="28"/>
        </w:rPr>
        <w:t>ные «на к</w:t>
      </w:r>
      <w:r w:rsidR="00815E9C">
        <w:rPr>
          <w:sz w:val="28"/>
          <w:szCs w:val="28"/>
        </w:rPr>
        <w:t>ончике пера» великими людьми не</w:t>
      </w:r>
      <w:r w:rsidRPr="00134C36">
        <w:rPr>
          <w:sz w:val="28"/>
          <w:szCs w:val="28"/>
        </w:rPr>
        <w:t>сколько ст</w:t>
      </w:r>
      <w:r w:rsidR="00AA47BE" w:rsidRPr="00134C36">
        <w:rPr>
          <w:sz w:val="28"/>
          <w:szCs w:val="28"/>
        </w:rPr>
        <w:t>олетий назад, широко использова</w:t>
      </w:r>
      <w:r w:rsidRPr="00134C36">
        <w:rPr>
          <w:sz w:val="28"/>
          <w:szCs w:val="28"/>
        </w:rPr>
        <w:t>лись, например, при подготовке инженеров в период индустриализации после 30-х годов прошлог</w:t>
      </w:r>
      <w:r w:rsidR="00AA47BE" w:rsidRPr="00134C36">
        <w:rPr>
          <w:sz w:val="28"/>
          <w:szCs w:val="28"/>
        </w:rPr>
        <w:t>о века для создания тяжелой про</w:t>
      </w:r>
      <w:r w:rsidRPr="00134C36">
        <w:rPr>
          <w:sz w:val="28"/>
          <w:szCs w:val="28"/>
        </w:rPr>
        <w:t>мышленно</w:t>
      </w:r>
      <w:r w:rsidR="00AA47BE" w:rsidRPr="00134C36">
        <w:rPr>
          <w:sz w:val="28"/>
          <w:szCs w:val="28"/>
        </w:rPr>
        <w:t>сти. Сегодня основная масса про</w:t>
      </w:r>
      <w:r w:rsidRPr="00134C36">
        <w:rPr>
          <w:sz w:val="28"/>
          <w:szCs w:val="28"/>
        </w:rPr>
        <w:t xml:space="preserve">дуктов вышеупомянутых отраслей ввозится из-за границы, а дифференциалы-интегралы – техника дифференцирования и интегрирования –используются, в основном, для </w:t>
      </w:r>
      <w:r w:rsidRPr="00134C36">
        <w:rPr>
          <w:sz w:val="28"/>
          <w:szCs w:val="28"/>
        </w:rPr>
        <w:lastRenderedPageBreak/>
        <w:t xml:space="preserve">выяснений отношений студентов и преподавателей. Однако и это времяпровождение не бесконечно: сегодня </w:t>
      </w:r>
      <w:proofErr w:type="spellStart"/>
      <w:r w:rsidRPr="00134C36">
        <w:rPr>
          <w:sz w:val="28"/>
          <w:szCs w:val="28"/>
        </w:rPr>
        <w:t>Google</w:t>
      </w:r>
      <w:proofErr w:type="spellEnd"/>
      <w:r w:rsidRPr="00134C36">
        <w:rPr>
          <w:sz w:val="28"/>
          <w:szCs w:val="28"/>
        </w:rPr>
        <w:t xml:space="preserve"> учит человека «завязать галстук», завтра будет отвечать на любые вопросы существующих программ курсов.</w:t>
      </w: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5.5. Развитие науки и образования</w:t>
      </w:r>
    </w:p>
    <w:p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О</w:t>
      </w:r>
      <w:r w:rsidR="00AA47BE" w:rsidRPr="00134C36">
        <w:rPr>
          <w:sz w:val="28"/>
          <w:szCs w:val="28"/>
        </w:rPr>
        <w:t>ставленный великими предшествен</w:t>
      </w:r>
      <w:r w:rsidRPr="00134C36">
        <w:rPr>
          <w:sz w:val="28"/>
          <w:szCs w:val="28"/>
        </w:rPr>
        <w:t>никами фу</w:t>
      </w:r>
      <w:r w:rsidR="00AA47BE" w:rsidRPr="00134C36">
        <w:rPr>
          <w:sz w:val="28"/>
          <w:szCs w:val="28"/>
        </w:rPr>
        <w:t>ндамент естественных наук нетле</w:t>
      </w:r>
      <w:r w:rsidRPr="00134C36">
        <w:rPr>
          <w:sz w:val="28"/>
          <w:szCs w:val="28"/>
        </w:rPr>
        <w:t>нен, ника</w:t>
      </w:r>
      <w:r w:rsidR="00AA47BE" w:rsidRPr="00134C36">
        <w:rPr>
          <w:sz w:val="28"/>
          <w:szCs w:val="28"/>
        </w:rPr>
        <w:t>кие «оральные политики» не выне</w:t>
      </w:r>
      <w:r w:rsidRPr="00134C36">
        <w:rPr>
          <w:sz w:val="28"/>
          <w:szCs w:val="28"/>
        </w:rPr>
        <w:t>сут его на задворки прогресса, заменив здоровое общественное развитие попарным оказанием услуг. Можете ли вы представить, сколько надо написать «</w:t>
      </w:r>
      <w:proofErr w:type="spellStart"/>
      <w:r w:rsidRPr="00134C36">
        <w:rPr>
          <w:sz w:val="28"/>
          <w:szCs w:val="28"/>
        </w:rPr>
        <w:t>междусобойных</w:t>
      </w:r>
      <w:proofErr w:type="spellEnd"/>
      <w:r w:rsidRPr="00134C36">
        <w:rPr>
          <w:sz w:val="28"/>
          <w:szCs w:val="28"/>
        </w:rPr>
        <w:t>» договоров для оказания услуг друг другу, какой простор работы для юристов, экономистов и др.?</w:t>
      </w:r>
    </w:p>
    <w:p w:rsidR="00F1396D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ab/>
        <w:t xml:space="preserve">Тем не менее, существует и здоровая общемировая тенденция развития науки и образования. Компьютеры придумали математики, они же и породили собственную ветвь — информатику, как диссидентство 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в математике. Представители этого направления, в первое время обладатели двух специальностей - теоретической математики и компьютерной, - далеко раздвинули пределы конечного. Там, где раньше на кончике пера переходили к пределу, сегодня работают алгоритмы и программы! Появилось много разделов, вопросов, проблем, которые раньше были в тени основного направления математики. Это</w:t>
      </w:r>
      <w:r w:rsidR="00F1396D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– теория графов, теория кодирования, анализ больших баз данных, социологические исследования, биология и т. д.</w:t>
      </w: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5.6. Чему и как учить?</w:t>
      </w:r>
    </w:p>
    <w:p w:rsidR="00F73CD4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Прежде всего, попробуем определить, что есть знания в современном</w:t>
      </w:r>
      <w:r w:rsidR="00AA47BE" w:rsidRPr="00134C36">
        <w:rPr>
          <w:sz w:val="28"/>
          <w:szCs w:val="28"/>
        </w:rPr>
        <w:t xml:space="preserve"> представле</w:t>
      </w:r>
      <w:r w:rsidRPr="00134C36">
        <w:rPr>
          <w:sz w:val="28"/>
          <w:szCs w:val="28"/>
        </w:rPr>
        <w:t>нии, поскольку это и есть предмет преподавания. С позиций своего ограниченного опыта, смеем предположить</w:t>
      </w:r>
      <w:r w:rsidR="00AA47BE" w:rsidRPr="00134C36">
        <w:rPr>
          <w:sz w:val="28"/>
          <w:szCs w:val="28"/>
        </w:rPr>
        <w:t xml:space="preserve">, что </w:t>
      </w:r>
      <w:r w:rsidR="00AA47BE" w:rsidRPr="00F73CD4">
        <w:rPr>
          <w:i/>
          <w:sz w:val="28"/>
          <w:szCs w:val="28"/>
        </w:rPr>
        <w:t xml:space="preserve">знания есть набор фактов </w:t>
      </w:r>
      <w:r w:rsidRPr="00F73CD4">
        <w:rPr>
          <w:i/>
          <w:sz w:val="28"/>
          <w:szCs w:val="28"/>
        </w:rPr>
        <w:t>«молекул» этой субстанции</w:t>
      </w:r>
      <w:r w:rsidR="00AA47BE" w:rsidRPr="00F73CD4">
        <w:rPr>
          <w:i/>
          <w:sz w:val="28"/>
          <w:szCs w:val="28"/>
        </w:rPr>
        <w:t>,</w:t>
      </w:r>
      <w:r w:rsidRPr="00F73CD4">
        <w:rPr>
          <w:i/>
          <w:sz w:val="28"/>
          <w:szCs w:val="28"/>
        </w:rPr>
        <w:t xml:space="preserve"> и связей между ними вместе с языком</w:t>
      </w:r>
      <w:r w:rsidR="00F73CD4" w:rsidRPr="00F73CD4">
        <w:rPr>
          <w:i/>
          <w:sz w:val="28"/>
          <w:szCs w:val="28"/>
        </w:rPr>
        <w:t xml:space="preserve"> </w:t>
      </w:r>
      <w:r w:rsidRPr="00F73CD4">
        <w:rPr>
          <w:i/>
          <w:sz w:val="28"/>
          <w:szCs w:val="28"/>
        </w:rPr>
        <w:t>- аппаратом отражения знания в мыслительной деятельности людей.</w:t>
      </w:r>
      <w:r w:rsidRPr="00134C36">
        <w:rPr>
          <w:sz w:val="28"/>
          <w:szCs w:val="28"/>
        </w:rPr>
        <w:t xml:space="preserve"> </w:t>
      </w:r>
    </w:p>
    <w:p w:rsidR="00E671EF" w:rsidRPr="00134C36" w:rsidRDefault="00E671EF" w:rsidP="00F73CD4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Аб</w:t>
      </w:r>
      <w:r w:rsidR="00AA47BE" w:rsidRPr="00134C36">
        <w:rPr>
          <w:sz w:val="28"/>
          <w:szCs w:val="28"/>
        </w:rPr>
        <w:t>страктный аналог</w:t>
      </w:r>
      <w:r w:rsidR="00501B9C" w:rsidRPr="00134C36">
        <w:rPr>
          <w:sz w:val="28"/>
          <w:szCs w:val="28"/>
        </w:rPr>
        <w:t xml:space="preserve"> знаний -</w:t>
      </w:r>
      <w:r w:rsidR="00AA47BE" w:rsidRPr="00134C36">
        <w:rPr>
          <w:sz w:val="28"/>
          <w:szCs w:val="28"/>
        </w:rPr>
        <w:t xml:space="preserve"> это граф, пред</w:t>
      </w:r>
      <w:r w:rsidRPr="00134C36">
        <w:rPr>
          <w:sz w:val="28"/>
          <w:szCs w:val="28"/>
        </w:rPr>
        <w:t>ставляющи</w:t>
      </w:r>
      <w:r w:rsidR="00AA47BE" w:rsidRPr="00134C36">
        <w:rPr>
          <w:sz w:val="28"/>
          <w:szCs w:val="28"/>
        </w:rPr>
        <w:t>й собой систему вершин со связя</w:t>
      </w:r>
      <w:r w:rsidRPr="00134C36">
        <w:rPr>
          <w:sz w:val="28"/>
          <w:szCs w:val="28"/>
        </w:rPr>
        <w:t>ми.</w:t>
      </w:r>
    </w:p>
    <w:p w:rsidR="00E671EF" w:rsidRPr="00F73CD4" w:rsidRDefault="00E671EF" w:rsidP="00FD3026">
      <w:pPr>
        <w:spacing w:line="360" w:lineRule="auto"/>
        <w:ind w:firstLine="720"/>
        <w:rPr>
          <w:i/>
          <w:sz w:val="28"/>
          <w:szCs w:val="28"/>
        </w:rPr>
      </w:pPr>
      <w:r w:rsidRPr="00F73CD4">
        <w:rPr>
          <w:i/>
          <w:sz w:val="28"/>
          <w:szCs w:val="28"/>
        </w:rPr>
        <w:lastRenderedPageBreak/>
        <w:t>Ос</w:t>
      </w:r>
      <w:r w:rsidR="00AA47BE" w:rsidRPr="00F73CD4">
        <w:rPr>
          <w:i/>
          <w:sz w:val="28"/>
          <w:szCs w:val="28"/>
        </w:rPr>
        <w:t>новной вопрос, какие геометриче</w:t>
      </w:r>
      <w:r w:rsidRPr="00F73CD4">
        <w:rPr>
          <w:i/>
          <w:sz w:val="28"/>
          <w:szCs w:val="28"/>
        </w:rPr>
        <w:t>ские кон</w:t>
      </w:r>
      <w:r w:rsidR="00F73CD4" w:rsidRPr="00F73CD4">
        <w:rPr>
          <w:i/>
          <w:sz w:val="28"/>
          <w:szCs w:val="28"/>
        </w:rPr>
        <w:t>струкции (знания) необходимо из</w:t>
      </w:r>
      <w:r w:rsidRPr="00F73CD4">
        <w:rPr>
          <w:i/>
          <w:sz w:val="28"/>
          <w:szCs w:val="28"/>
        </w:rPr>
        <w:t>влечь из океана знаний и хранить в голове, не получит ответа до тех пор, пока в обществе не будет сформулирована цель его развития (она же «духовная скрепа»).</w:t>
      </w:r>
    </w:p>
    <w:p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С</w:t>
      </w:r>
      <w:r w:rsidR="00501B9C" w:rsidRPr="00134C36">
        <w:rPr>
          <w:sz w:val="28"/>
          <w:szCs w:val="28"/>
        </w:rPr>
        <w:t xml:space="preserve">ледующий вопрос: </w:t>
      </w:r>
      <w:r w:rsidR="00501B9C" w:rsidRPr="00F73CD4">
        <w:rPr>
          <w:i/>
          <w:sz w:val="28"/>
          <w:szCs w:val="28"/>
        </w:rPr>
        <w:t>какие компонен</w:t>
      </w:r>
      <w:r w:rsidRPr="00F73CD4">
        <w:rPr>
          <w:i/>
          <w:sz w:val="28"/>
          <w:szCs w:val="28"/>
        </w:rPr>
        <w:t>ты соответствующих графов следует хранить, чтобы при необходимости восстановить в голове всю конструкцию?</w:t>
      </w:r>
    </w:p>
    <w:p w:rsidR="00F73CD4" w:rsidRDefault="00E671EF" w:rsidP="00F73CD4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 xml:space="preserve">Ответ на этот вопрос, конечно, уже зависит от “головы”, </w:t>
      </w:r>
    </w:p>
    <w:p w:rsidR="00E671EF" w:rsidRPr="00134C36" w:rsidRDefault="00E671EF" w:rsidP="00F73CD4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от наличия полушарий серого вещества и их активности. Механизм работы мозга, памяти, мыслительной деятельности – Божье создание – до сих пор слабо исследован, хотя усилия в этом направлении предпринимаются колоссальные. Кто управляет умами – тот владеет миром. Тем не менее, </w:t>
      </w:r>
      <w:r w:rsidRPr="00F73CD4">
        <w:rPr>
          <w:i/>
          <w:sz w:val="28"/>
          <w:szCs w:val="28"/>
        </w:rPr>
        <w:t>специализация - это один из залогов школьного образования:</w:t>
      </w:r>
      <w:r w:rsidR="00501B9C" w:rsidRPr="00F73CD4">
        <w:rPr>
          <w:i/>
          <w:sz w:val="28"/>
          <w:szCs w:val="28"/>
        </w:rPr>
        <w:t xml:space="preserve"> </w:t>
      </w:r>
      <w:r w:rsidRPr="00F73CD4">
        <w:rPr>
          <w:i/>
          <w:sz w:val="28"/>
          <w:szCs w:val="28"/>
        </w:rPr>
        <w:t>что человек будет потреблять пальц</w:t>
      </w:r>
      <w:r w:rsidR="00501B9C" w:rsidRPr="00F73CD4">
        <w:rPr>
          <w:i/>
          <w:sz w:val="28"/>
          <w:szCs w:val="28"/>
        </w:rPr>
        <w:t xml:space="preserve">ем, через «кнопку», </w:t>
      </w:r>
      <w:r w:rsidRPr="00F73CD4">
        <w:rPr>
          <w:i/>
          <w:sz w:val="28"/>
          <w:szCs w:val="28"/>
        </w:rPr>
        <w:t>и чему он отдаст душу!</w:t>
      </w:r>
    </w:p>
    <w:p w:rsidR="00E671EF" w:rsidRPr="00134C36" w:rsidRDefault="00501B9C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6. МАДИ и прикладная математи</w:t>
      </w:r>
      <w:r w:rsidR="00E671EF" w:rsidRPr="00134C36">
        <w:rPr>
          <w:b/>
          <w:sz w:val="28"/>
          <w:szCs w:val="28"/>
        </w:rPr>
        <w:t>ка.</w:t>
      </w:r>
    </w:p>
    <w:p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С</w:t>
      </w:r>
      <w:r w:rsidR="00501B9C" w:rsidRPr="00134C36">
        <w:rPr>
          <w:sz w:val="28"/>
          <w:szCs w:val="28"/>
        </w:rPr>
        <w:t>ложившаяся в советское время си</w:t>
      </w:r>
      <w:r w:rsidRPr="00134C36">
        <w:rPr>
          <w:sz w:val="28"/>
          <w:szCs w:val="28"/>
        </w:rPr>
        <w:t>стема выполнения хоздоговоров кафедр с предприятиями, призванная объединить науку, учебу, производство и организованная с обязательным привлечением представительной фундаментальных кафедр, по-видимому, могла получить и широкое развитие, но была погребена под обломками страны в 90-е года.</w:t>
      </w:r>
    </w:p>
    <w:p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Новые подходы в деле соединения производст</w:t>
      </w:r>
      <w:r w:rsidR="00501B9C" w:rsidRPr="00134C36">
        <w:rPr>
          <w:sz w:val="28"/>
          <w:szCs w:val="28"/>
        </w:rPr>
        <w:t>ва, науки и образования фактиче</w:t>
      </w:r>
      <w:r w:rsidRPr="00134C36">
        <w:rPr>
          <w:sz w:val="28"/>
          <w:szCs w:val="28"/>
        </w:rPr>
        <w:t>ски уже не</w:t>
      </w:r>
      <w:r w:rsidR="00501B9C" w:rsidRPr="00134C36">
        <w:rPr>
          <w:sz w:val="28"/>
          <w:szCs w:val="28"/>
        </w:rPr>
        <w:t xml:space="preserve"> имели признаков совместного су</w:t>
      </w:r>
      <w:r w:rsidRPr="00134C36">
        <w:rPr>
          <w:sz w:val="28"/>
          <w:szCs w:val="28"/>
        </w:rPr>
        <w:t xml:space="preserve">ществования; </w:t>
      </w:r>
      <w:r w:rsidRPr="00F73CD4">
        <w:rPr>
          <w:i/>
          <w:sz w:val="28"/>
          <w:szCs w:val="28"/>
        </w:rPr>
        <w:t>сырье туда и продукты производства обратно,</w:t>
      </w:r>
      <w:r w:rsidRPr="00134C36">
        <w:rPr>
          <w:sz w:val="28"/>
          <w:szCs w:val="28"/>
        </w:rPr>
        <w:t xml:space="preserve"> </w:t>
      </w:r>
      <w:proofErr w:type="spellStart"/>
      <w:r w:rsidRPr="00134C36">
        <w:rPr>
          <w:sz w:val="28"/>
          <w:szCs w:val="28"/>
        </w:rPr>
        <w:t>грантовая</w:t>
      </w:r>
      <w:proofErr w:type="spellEnd"/>
      <w:r w:rsidRPr="00134C36">
        <w:rPr>
          <w:sz w:val="28"/>
          <w:szCs w:val="28"/>
        </w:rPr>
        <w:t xml:space="preserve">  поддержка фундаментальных исследований, результат</w:t>
      </w:r>
      <w:r w:rsidR="00501B9C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 xml:space="preserve">которых некому внедрять, хоздоговора специальных кафедр, где присутствие представителей фундаментальной науки уже не требовалось. </w:t>
      </w:r>
    </w:p>
    <w:p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Т</w:t>
      </w:r>
      <w:r w:rsidR="00501B9C" w:rsidRPr="00134C36">
        <w:rPr>
          <w:sz w:val="28"/>
          <w:szCs w:val="28"/>
        </w:rPr>
        <w:t>аким образом, открытую специаль</w:t>
      </w:r>
      <w:r w:rsidRPr="00134C36">
        <w:rPr>
          <w:sz w:val="28"/>
          <w:szCs w:val="28"/>
        </w:rPr>
        <w:t xml:space="preserve">ность "Прикладная математика" в МАДИ можно было бы и рассматривать как попытку </w:t>
      </w:r>
      <w:r w:rsidRPr="00134C36">
        <w:rPr>
          <w:sz w:val="28"/>
          <w:szCs w:val="28"/>
        </w:rPr>
        <w:lastRenderedPageBreak/>
        <w:t>договориться о совместн</w:t>
      </w:r>
      <w:r w:rsidR="00F73CD4">
        <w:rPr>
          <w:sz w:val="28"/>
          <w:szCs w:val="28"/>
        </w:rPr>
        <w:t xml:space="preserve">ых исследованиях </w:t>
      </w:r>
      <w:r w:rsidRPr="00134C36">
        <w:rPr>
          <w:sz w:val="28"/>
          <w:szCs w:val="28"/>
        </w:rPr>
        <w:t>с научно-педагогическими</w:t>
      </w:r>
      <w:r w:rsidR="00501B9C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коллективами «профиль</w:t>
      </w:r>
      <w:r w:rsidR="00501B9C" w:rsidRPr="00134C36">
        <w:rPr>
          <w:sz w:val="28"/>
          <w:szCs w:val="28"/>
        </w:rPr>
        <w:t>ных» кафедр через «молодое поко</w:t>
      </w:r>
      <w:r w:rsidRPr="00134C36">
        <w:rPr>
          <w:sz w:val="28"/>
          <w:szCs w:val="28"/>
        </w:rPr>
        <w:t>ление». Конечно, "серое использование" представителей фундаментальной науки для написания "математических частей" диссертаций,</w:t>
      </w:r>
      <w:r w:rsidR="00F73CD4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[6], было всегда и будет пользоваться спросом и далее, до тех пор, пока в оценках внедрения технических диссертаций не произойдет кардинальных преобразований.</w:t>
      </w:r>
    </w:p>
    <w:p w:rsidR="00F73CD4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Од</w:t>
      </w:r>
      <w:r w:rsidR="00501B9C" w:rsidRPr="00134C36">
        <w:rPr>
          <w:sz w:val="28"/>
          <w:szCs w:val="28"/>
        </w:rPr>
        <w:t>на из немногих в РФ кафедра выс</w:t>
      </w:r>
      <w:r w:rsidRPr="00134C36">
        <w:rPr>
          <w:sz w:val="28"/>
          <w:szCs w:val="28"/>
        </w:rPr>
        <w:t>шей ма</w:t>
      </w:r>
      <w:r w:rsidR="00F73CD4">
        <w:rPr>
          <w:sz w:val="28"/>
          <w:szCs w:val="28"/>
        </w:rPr>
        <w:t>тематики МАДИ (мы знаем еще при</w:t>
      </w:r>
      <w:r w:rsidRPr="00134C36">
        <w:rPr>
          <w:sz w:val="28"/>
          <w:szCs w:val="28"/>
        </w:rPr>
        <w:t>мер из Таганрога, где одноименная кафедра имела катер) с помощью РФФИ  и других источников получили два автомобиля: Га</w:t>
      </w:r>
      <w:r w:rsidR="00501B9C" w:rsidRPr="00134C36">
        <w:rPr>
          <w:sz w:val="28"/>
          <w:szCs w:val="28"/>
        </w:rPr>
        <w:t xml:space="preserve">зель 2705 и Транспортер </w:t>
      </w:r>
      <w:r w:rsidR="00F73CD4" w:rsidRPr="00134C36">
        <w:rPr>
          <w:sz w:val="28"/>
          <w:szCs w:val="28"/>
        </w:rPr>
        <w:t>V</w:t>
      </w:r>
      <w:r w:rsidR="00501B9C" w:rsidRPr="00134C36">
        <w:rPr>
          <w:sz w:val="28"/>
          <w:szCs w:val="28"/>
        </w:rPr>
        <w:t>W</w:t>
      </w:r>
      <w:r w:rsidR="00815E9C" w:rsidRPr="00815E9C">
        <w:rPr>
          <w:sz w:val="28"/>
          <w:szCs w:val="28"/>
        </w:rPr>
        <w:t>-</w:t>
      </w:r>
      <w:r w:rsidR="00501B9C" w:rsidRPr="00134C36">
        <w:rPr>
          <w:sz w:val="28"/>
          <w:szCs w:val="28"/>
        </w:rPr>
        <w:t>T5. Кафедрой высшей математики</w:t>
      </w:r>
      <w:r w:rsidRPr="00134C36">
        <w:rPr>
          <w:sz w:val="28"/>
          <w:szCs w:val="28"/>
        </w:rPr>
        <w:t xml:space="preserve"> было </w:t>
      </w:r>
      <w:r w:rsidR="00501B9C" w:rsidRPr="00134C36">
        <w:rPr>
          <w:sz w:val="28"/>
          <w:szCs w:val="28"/>
        </w:rPr>
        <w:t>приобретено</w:t>
      </w:r>
      <w:r w:rsidRPr="00134C36">
        <w:rPr>
          <w:sz w:val="28"/>
          <w:szCs w:val="28"/>
        </w:rPr>
        <w:t xml:space="preserve"> некоторое количество оборудования и оформле</w:t>
      </w:r>
      <w:r w:rsidR="00501B9C" w:rsidRPr="00134C36">
        <w:rPr>
          <w:sz w:val="28"/>
          <w:szCs w:val="28"/>
        </w:rPr>
        <w:t>ны мобильные лаборатории для за</w:t>
      </w:r>
      <w:r w:rsidRPr="00134C36">
        <w:rPr>
          <w:sz w:val="28"/>
          <w:szCs w:val="28"/>
        </w:rPr>
        <w:t xml:space="preserve">хвата и обработки информации на дороге (в реальном времени). Таким образом, появились "игрушки", </w:t>
      </w:r>
    </w:p>
    <w:p w:rsidR="00F73CD4" w:rsidRPr="00145AB3" w:rsidRDefault="00E671EF" w:rsidP="00F73CD4">
      <w:pPr>
        <w:spacing w:line="360" w:lineRule="auto"/>
        <w:rPr>
          <w:i/>
          <w:sz w:val="28"/>
          <w:szCs w:val="28"/>
        </w:rPr>
      </w:pPr>
      <w:r w:rsidRPr="00134C36">
        <w:rPr>
          <w:sz w:val="28"/>
          <w:szCs w:val="28"/>
        </w:rPr>
        <w:t xml:space="preserve">и небольшая часть взрослых энтузиастов поиграла, чтобы </w:t>
      </w:r>
      <w:r w:rsidRPr="00145AB3">
        <w:rPr>
          <w:i/>
          <w:sz w:val="28"/>
          <w:szCs w:val="28"/>
        </w:rPr>
        <w:t xml:space="preserve">понять, </w:t>
      </w:r>
    </w:p>
    <w:p w:rsidR="00E671EF" w:rsidRPr="00134C36" w:rsidRDefault="00E671EF" w:rsidP="00F73CD4">
      <w:pPr>
        <w:spacing w:line="360" w:lineRule="auto"/>
        <w:rPr>
          <w:sz w:val="28"/>
          <w:szCs w:val="28"/>
        </w:rPr>
      </w:pPr>
      <w:r w:rsidRPr="00145AB3">
        <w:rPr>
          <w:i/>
          <w:sz w:val="28"/>
          <w:szCs w:val="28"/>
        </w:rPr>
        <w:t>какая же математика</w:t>
      </w:r>
      <w:r w:rsidR="00501B9C" w:rsidRPr="00145AB3">
        <w:rPr>
          <w:i/>
          <w:sz w:val="28"/>
          <w:szCs w:val="28"/>
        </w:rPr>
        <w:t xml:space="preserve"> </w:t>
      </w:r>
      <w:r w:rsidRPr="00145AB3">
        <w:rPr>
          <w:i/>
          <w:sz w:val="28"/>
          <w:szCs w:val="28"/>
        </w:rPr>
        <w:t>необходима в профиле вуза</w:t>
      </w:r>
      <w:r w:rsidR="00501B9C" w:rsidRPr="00145AB3">
        <w:rPr>
          <w:i/>
          <w:sz w:val="28"/>
          <w:szCs w:val="28"/>
        </w:rPr>
        <w:t xml:space="preserve"> </w:t>
      </w:r>
      <w:r w:rsidRPr="00145AB3">
        <w:rPr>
          <w:i/>
          <w:sz w:val="28"/>
          <w:szCs w:val="28"/>
        </w:rPr>
        <w:t>МАДИ (ГТУ) в современных условиях.</w:t>
      </w:r>
      <w:r w:rsidRPr="00134C36">
        <w:rPr>
          <w:sz w:val="28"/>
          <w:szCs w:val="28"/>
        </w:rPr>
        <w:t xml:space="preserve"> Получилось! </w:t>
      </w:r>
      <w:r w:rsidRPr="00145AB3">
        <w:rPr>
          <w:i/>
          <w:sz w:val="28"/>
          <w:szCs w:val="28"/>
        </w:rPr>
        <w:t>Следующий шаг - воспитание собственной молодежи.</w:t>
      </w:r>
      <w:r w:rsidRPr="00134C36">
        <w:rPr>
          <w:sz w:val="28"/>
          <w:szCs w:val="28"/>
        </w:rPr>
        <w:t xml:space="preserve"> </w:t>
      </w:r>
      <w:r w:rsidR="00815E9C">
        <w:rPr>
          <w:sz w:val="28"/>
          <w:szCs w:val="28"/>
        </w:rPr>
        <w:t>Вот здесь «д</w:t>
      </w:r>
      <w:r w:rsidRPr="00134C36">
        <w:rPr>
          <w:sz w:val="28"/>
          <w:szCs w:val="28"/>
        </w:rPr>
        <w:t>ело</w:t>
      </w:r>
      <w:r w:rsidR="00815E9C">
        <w:rPr>
          <w:sz w:val="28"/>
          <w:szCs w:val="28"/>
        </w:rPr>
        <w:t>»</w:t>
      </w:r>
      <w:r w:rsidRPr="00134C36">
        <w:rPr>
          <w:sz w:val="28"/>
          <w:szCs w:val="28"/>
        </w:rPr>
        <w:t xml:space="preserve"> идет тяже</w:t>
      </w:r>
      <w:r w:rsidR="00145AB3">
        <w:rPr>
          <w:sz w:val="28"/>
          <w:szCs w:val="28"/>
        </w:rPr>
        <w:t>ло и что-то получается с трудом.</w:t>
      </w:r>
    </w:p>
    <w:p w:rsidR="00F73CD4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 xml:space="preserve">Возвращаясь мысленно во времена начала 90-х годов прошлого века хочется отметить, что в тяжелые времена для страны, </w:t>
      </w:r>
    </w:p>
    <w:p w:rsidR="00E671EF" w:rsidRPr="00134C36" w:rsidRDefault="00E671EF" w:rsidP="00F73CD4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и, естественно, для высшего образования, зарождалось ядро нашего </w:t>
      </w:r>
      <w:r w:rsidR="00815E9C">
        <w:rPr>
          <w:sz w:val="28"/>
          <w:szCs w:val="28"/>
        </w:rPr>
        <w:t xml:space="preserve">научного </w:t>
      </w:r>
      <w:r w:rsidRPr="00134C36">
        <w:rPr>
          <w:sz w:val="28"/>
          <w:szCs w:val="28"/>
        </w:rPr>
        <w:t xml:space="preserve">коллектива. Основной направленностью исследований в те годы </w:t>
      </w:r>
      <w:r w:rsidR="00815E9C">
        <w:rPr>
          <w:sz w:val="28"/>
          <w:szCs w:val="28"/>
        </w:rPr>
        <w:t>были определены экологические вопросы – оценка</w:t>
      </w:r>
      <w:r w:rsidRPr="00134C36">
        <w:rPr>
          <w:sz w:val="28"/>
          <w:szCs w:val="28"/>
        </w:rPr>
        <w:t xml:space="preserve"> негативного влияния автотранспортных потоков на окружающую среду. В результате этой д</w:t>
      </w:r>
      <w:r w:rsidR="00815E9C">
        <w:rPr>
          <w:sz w:val="28"/>
          <w:szCs w:val="28"/>
        </w:rPr>
        <w:t>еятельности были написаны книги, защищены диссертации, (п</w:t>
      </w:r>
      <w:r w:rsidR="00AD0011" w:rsidRPr="00134C36">
        <w:rPr>
          <w:sz w:val="28"/>
          <w:szCs w:val="28"/>
        </w:rPr>
        <w:t xml:space="preserve">одробнее этот период освещен в </w:t>
      </w:r>
      <w:r w:rsidR="00815E9C">
        <w:rPr>
          <w:sz w:val="28"/>
          <w:szCs w:val="28"/>
        </w:rPr>
        <w:t>[7]),  н</w:t>
      </w:r>
      <w:r w:rsidRPr="00134C36">
        <w:rPr>
          <w:sz w:val="28"/>
          <w:szCs w:val="28"/>
        </w:rPr>
        <w:t>о главное</w:t>
      </w:r>
      <w:r w:rsidR="00E63DBB">
        <w:rPr>
          <w:sz w:val="28"/>
          <w:szCs w:val="28"/>
        </w:rPr>
        <w:t xml:space="preserve"> не только в этом</w:t>
      </w:r>
      <w:r w:rsidRPr="00134C36">
        <w:rPr>
          <w:sz w:val="28"/>
          <w:szCs w:val="28"/>
        </w:rPr>
        <w:t xml:space="preserve">, </w:t>
      </w:r>
      <w:r w:rsidR="00E63DBB">
        <w:rPr>
          <w:sz w:val="28"/>
          <w:szCs w:val="28"/>
        </w:rPr>
        <w:t xml:space="preserve">              а в том, </w:t>
      </w:r>
      <w:r w:rsidRPr="00134C36">
        <w:rPr>
          <w:sz w:val="28"/>
          <w:szCs w:val="28"/>
        </w:rPr>
        <w:t xml:space="preserve">что в </w:t>
      </w:r>
      <w:r w:rsidR="00E63DBB">
        <w:rPr>
          <w:sz w:val="28"/>
          <w:szCs w:val="28"/>
        </w:rPr>
        <w:t xml:space="preserve"> этот период </w:t>
      </w:r>
      <w:r w:rsidRPr="00134C36">
        <w:rPr>
          <w:sz w:val="28"/>
          <w:szCs w:val="28"/>
        </w:rPr>
        <w:t xml:space="preserve">сформировалась научная группа, которая, несмотря на трудности, возникшие </w:t>
      </w:r>
      <w:r w:rsidR="00501B9C" w:rsidRPr="00134C36">
        <w:rPr>
          <w:sz w:val="28"/>
          <w:szCs w:val="28"/>
        </w:rPr>
        <w:t>в начале нового тысячелетия</w:t>
      </w:r>
      <w:r w:rsidR="00145AB3">
        <w:rPr>
          <w:sz w:val="28"/>
          <w:szCs w:val="28"/>
        </w:rPr>
        <w:t xml:space="preserve">, </w:t>
      </w:r>
      <w:r w:rsidRPr="00134C36">
        <w:rPr>
          <w:sz w:val="28"/>
          <w:szCs w:val="28"/>
        </w:rPr>
        <w:t xml:space="preserve">продолжала развиваться. </w:t>
      </w:r>
    </w:p>
    <w:p w:rsidR="00F73CD4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lastRenderedPageBreak/>
        <w:t>Акт</w:t>
      </w:r>
      <w:r w:rsidR="00501B9C" w:rsidRPr="00134C36">
        <w:rPr>
          <w:sz w:val="28"/>
          <w:szCs w:val="28"/>
        </w:rPr>
        <w:t>ивные научные исследования в об</w:t>
      </w:r>
      <w:r w:rsidRPr="00134C36">
        <w:rPr>
          <w:sz w:val="28"/>
          <w:szCs w:val="28"/>
        </w:rPr>
        <w:t>ласти математического моделирования сопровождались инициативами</w:t>
      </w:r>
      <w:r w:rsidR="00E63DBB">
        <w:rPr>
          <w:sz w:val="28"/>
          <w:szCs w:val="28"/>
        </w:rPr>
        <w:t xml:space="preserve">, стимулирующими </w:t>
      </w:r>
      <w:r w:rsidRPr="00134C36">
        <w:rPr>
          <w:sz w:val="28"/>
          <w:szCs w:val="28"/>
        </w:rPr>
        <w:t xml:space="preserve"> развитии «вширь и вглубь». «Вширь» означало, что при поддержке Российской академии наук, а именно академиков В</w:t>
      </w:r>
      <w:r w:rsidR="00501B9C" w:rsidRPr="00134C36">
        <w:rPr>
          <w:sz w:val="28"/>
          <w:szCs w:val="28"/>
        </w:rPr>
        <w:t>.В.Козлова, А.С. Бугае</w:t>
      </w:r>
      <w:r w:rsidRPr="00134C36">
        <w:rPr>
          <w:sz w:val="28"/>
          <w:szCs w:val="28"/>
        </w:rPr>
        <w:t xml:space="preserve">ва и Б.Н. </w:t>
      </w:r>
      <w:proofErr w:type="spellStart"/>
      <w:r w:rsidRPr="00134C36">
        <w:rPr>
          <w:sz w:val="28"/>
          <w:szCs w:val="28"/>
        </w:rPr>
        <w:t>Четверушкина</w:t>
      </w:r>
      <w:proofErr w:type="spellEnd"/>
      <w:r w:rsidRPr="00134C36">
        <w:rPr>
          <w:sz w:val="28"/>
          <w:szCs w:val="28"/>
        </w:rPr>
        <w:t xml:space="preserve">, был организован ежемесячный семинар </w:t>
      </w:r>
    </w:p>
    <w:p w:rsidR="00E671EF" w:rsidRPr="00134C36" w:rsidRDefault="00E671EF" w:rsidP="00F73CD4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«Научно-практические задачи развития автомобильно-дорожного комплекса России», </w:t>
      </w:r>
      <w:r w:rsidR="00501B9C" w:rsidRPr="00134C36">
        <w:rPr>
          <w:sz w:val="28"/>
          <w:szCs w:val="28"/>
        </w:rPr>
        <w:t>коротко</w:t>
      </w:r>
      <w:r w:rsidR="00145AB3">
        <w:rPr>
          <w:sz w:val="28"/>
          <w:szCs w:val="28"/>
        </w:rPr>
        <w:t xml:space="preserve"> </w:t>
      </w:r>
      <w:r w:rsidR="00501B9C" w:rsidRPr="00134C36">
        <w:rPr>
          <w:sz w:val="28"/>
          <w:szCs w:val="28"/>
        </w:rPr>
        <w:t>-</w:t>
      </w:r>
      <w:r w:rsidR="00145AB3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«Семинар по трафику»</w:t>
      </w:r>
      <w:r w:rsidR="00E63DBB">
        <w:rPr>
          <w:sz w:val="28"/>
          <w:szCs w:val="28"/>
        </w:rPr>
        <w:t xml:space="preserve"> Этот  семинар </w:t>
      </w:r>
      <w:r w:rsidRPr="00134C36">
        <w:rPr>
          <w:sz w:val="28"/>
          <w:szCs w:val="28"/>
        </w:rPr>
        <w:t xml:space="preserve">позволил объединить в </w:t>
      </w:r>
      <w:r w:rsidR="00501B9C" w:rsidRPr="00134C36">
        <w:rPr>
          <w:sz w:val="28"/>
          <w:szCs w:val="28"/>
        </w:rPr>
        <w:t>процессе поиска</w:t>
      </w:r>
      <w:r w:rsidR="00E63DBB">
        <w:rPr>
          <w:sz w:val="28"/>
          <w:szCs w:val="28"/>
        </w:rPr>
        <w:t xml:space="preserve"> фундаментальных решений </w:t>
      </w:r>
      <w:r w:rsidRPr="00134C36">
        <w:rPr>
          <w:sz w:val="28"/>
          <w:szCs w:val="28"/>
        </w:rPr>
        <w:t xml:space="preserve">системной проблемы ученых и </w:t>
      </w:r>
      <w:r w:rsidR="00501B9C" w:rsidRPr="00134C36">
        <w:rPr>
          <w:sz w:val="28"/>
          <w:szCs w:val="28"/>
        </w:rPr>
        <w:t>«</w:t>
      </w:r>
      <w:r w:rsidRPr="00134C36">
        <w:rPr>
          <w:sz w:val="28"/>
          <w:szCs w:val="28"/>
        </w:rPr>
        <w:t>отраслевых специалистов</w:t>
      </w:r>
      <w:r w:rsidR="00501B9C" w:rsidRPr="00134C36">
        <w:rPr>
          <w:sz w:val="28"/>
          <w:szCs w:val="28"/>
        </w:rPr>
        <w:t>»</w:t>
      </w:r>
      <w:r w:rsidRPr="00134C36">
        <w:rPr>
          <w:sz w:val="28"/>
          <w:szCs w:val="28"/>
        </w:rPr>
        <w:t xml:space="preserve"> ведущих академических институтов и университетов России. </w:t>
      </w:r>
    </w:p>
    <w:p w:rsidR="00E671EF" w:rsidRPr="00134C36" w:rsidRDefault="00E63DBB" w:rsidP="005E2405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После неудачных попыток «приживить молодых варягов»  - выпускников механико-математического факультета МГУ для работы на кафедре, было принято решение  </w:t>
      </w:r>
      <w:r w:rsidR="00E671EF" w:rsidRPr="00134C36">
        <w:rPr>
          <w:sz w:val="28"/>
          <w:szCs w:val="28"/>
        </w:rPr>
        <w:t xml:space="preserve"> начать деятельность по открытию специальности «Прикладная математика» на базе кафедры высшей математики МАДИ. Для кафедры, которая с 30-х годов прошлого века была общеобразовательной, и основная масса преподават</w:t>
      </w:r>
      <w:r w:rsidR="00501B9C" w:rsidRPr="00134C36">
        <w:rPr>
          <w:sz w:val="28"/>
          <w:szCs w:val="28"/>
        </w:rPr>
        <w:t>елей занималась подготовкой сту</w:t>
      </w:r>
      <w:r w:rsidR="00E671EF" w:rsidRPr="00134C36">
        <w:rPr>
          <w:sz w:val="28"/>
          <w:szCs w:val="28"/>
        </w:rPr>
        <w:t xml:space="preserve">дентов начальных курсов и абитуриентов, это было непривычно и непросто. Эти проблемы непонимания </w:t>
      </w:r>
      <w:r w:rsidR="00501B9C" w:rsidRPr="00134C36">
        <w:rPr>
          <w:sz w:val="28"/>
          <w:szCs w:val="28"/>
        </w:rPr>
        <w:t>«взрослым»</w:t>
      </w:r>
      <w:r w:rsidR="00E671EF" w:rsidRPr="00134C36">
        <w:rPr>
          <w:sz w:val="28"/>
          <w:szCs w:val="28"/>
        </w:rPr>
        <w:t xml:space="preserve"> составом</w:t>
      </w:r>
      <w:r w:rsidR="00501B9C" w:rsidRPr="00134C36">
        <w:rPr>
          <w:sz w:val="28"/>
          <w:szCs w:val="28"/>
        </w:rPr>
        <w:t xml:space="preserve"> коллектива</w:t>
      </w:r>
      <w:r w:rsidR="00E671EF" w:rsidRPr="00134C36">
        <w:rPr>
          <w:sz w:val="28"/>
          <w:szCs w:val="28"/>
        </w:rPr>
        <w:t xml:space="preserve"> новых задач выпускающей кафедры, остаются до сих пор.</w:t>
      </w:r>
      <w:r w:rsidR="00501B9C" w:rsidRPr="00134C36">
        <w:rPr>
          <w:sz w:val="28"/>
          <w:szCs w:val="28"/>
        </w:rPr>
        <w:t xml:space="preserve"> </w:t>
      </w:r>
      <w:r w:rsidR="00E671EF" w:rsidRPr="00134C36">
        <w:rPr>
          <w:sz w:val="28"/>
          <w:szCs w:val="28"/>
        </w:rPr>
        <w:t>С 2004 года началась работа по подготовке документации</w:t>
      </w:r>
      <w:r w:rsidR="00501B9C" w:rsidRPr="00134C36">
        <w:rPr>
          <w:sz w:val="28"/>
          <w:szCs w:val="28"/>
        </w:rPr>
        <w:t>, необходимой</w:t>
      </w:r>
      <w:r w:rsidR="00E671EF" w:rsidRPr="00134C36">
        <w:rPr>
          <w:sz w:val="28"/>
          <w:szCs w:val="28"/>
        </w:rPr>
        <w:t xml:space="preserve"> для получения</w:t>
      </w:r>
      <w:r w:rsidR="00145AB3">
        <w:rPr>
          <w:sz w:val="28"/>
          <w:szCs w:val="28"/>
        </w:rPr>
        <w:t xml:space="preserve"> </w:t>
      </w:r>
      <w:r w:rsidR="00E671EF" w:rsidRPr="00134C36">
        <w:rPr>
          <w:sz w:val="28"/>
          <w:szCs w:val="28"/>
        </w:rPr>
        <w:t>лицензии</w:t>
      </w:r>
      <w:r w:rsidR="00145AB3">
        <w:rPr>
          <w:sz w:val="28"/>
          <w:szCs w:val="28"/>
        </w:rPr>
        <w:t xml:space="preserve"> на подготовку специ</w:t>
      </w:r>
      <w:r>
        <w:rPr>
          <w:sz w:val="28"/>
          <w:szCs w:val="28"/>
        </w:rPr>
        <w:t>алистов по прикладной математике</w:t>
      </w:r>
      <w:r w:rsidR="00501B9C" w:rsidRPr="00134C36">
        <w:rPr>
          <w:sz w:val="28"/>
          <w:szCs w:val="28"/>
        </w:rPr>
        <w:t xml:space="preserve"> </w:t>
      </w:r>
      <w:r w:rsidR="00E671EF" w:rsidRPr="00134C36">
        <w:rPr>
          <w:sz w:val="28"/>
          <w:szCs w:val="28"/>
        </w:rPr>
        <w:t xml:space="preserve">в Министерстве образования.  </w:t>
      </w:r>
      <w:r>
        <w:rPr>
          <w:sz w:val="28"/>
          <w:szCs w:val="28"/>
        </w:rPr>
        <w:t>К сожалению, в институте</w:t>
      </w:r>
      <w:r w:rsidR="00E671EF" w:rsidRPr="00134C36">
        <w:rPr>
          <w:sz w:val="28"/>
          <w:szCs w:val="28"/>
        </w:rPr>
        <w:t xml:space="preserve"> </w:t>
      </w:r>
      <w:r>
        <w:rPr>
          <w:sz w:val="28"/>
          <w:szCs w:val="28"/>
        </w:rPr>
        <w:t>новая</w:t>
      </w:r>
      <w:r w:rsidR="00E671EF" w:rsidRPr="00134C36">
        <w:rPr>
          <w:sz w:val="28"/>
          <w:szCs w:val="28"/>
        </w:rPr>
        <w:t xml:space="preserve"> иниц</w:t>
      </w:r>
      <w:r>
        <w:rPr>
          <w:sz w:val="28"/>
          <w:szCs w:val="28"/>
        </w:rPr>
        <w:t xml:space="preserve">иатива </w:t>
      </w:r>
      <w:r w:rsidR="005E2405">
        <w:rPr>
          <w:sz w:val="28"/>
          <w:szCs w:val="28"/>
        </w:rPr>
        <w:t>не вызывала</w:t>
      </w:r>
      <w:r w:rsidR="00501B9C" w:rsidRPr="00134C36">
        <w:rPr>
          <w:sz w:val="28"/>
          <w:szCs w:val="28"/>
        </w:rPr>
        <w:t xml:space="preserve"> энтузиазма</w:t>
      </w:r>
      <w:r w:rsidR="00E671EF" w:rsidRPr="00134C36">
        <w:rPr>
          <w:sz w:val="28"/>
          <w:szCs w:val="28"/>
        </w:rPr>
        <w:t>, так как с точки зрения многих специалистов-инженеров, математическая мысль может быть легко заменена к</w:t>
      </w:r>
      <w:r w:rsidR="00501B9C" w:rsidRPr="00134C36">
        <w:rPr>
          <w:sz w:val="28"/>
          <w:szCs w:val="28"/>
        </w:rPr>
        <w:t>омпьютером с соответствующим про</w:t>
      </w:r>
      <w:r w:rsidR="00E671EF" w:rsidRPr="00134C36">
        <w:rPr>
          <w:sz w:val="28"/>
          <w:szCs w:val="28"/>
        </w:rPr>
        <w:t xml:space="preserve">граммным обеспечением,  «математика в МАДИ не нужна», </w:t>
      </w:r>
      <w:r w:rsidR="005E2405">
        <w:rPr>
          <w:sz w:val="28"/>
          <w:szCs w:val="28"/>
        </w:rPr>
        <w:t xml:space="preserve">вполне </w:t>
      </w:r>
      <w:r w:rsidR="00E671EF" w:rsidRPr="00134C36">
        <w:rPr>
          <w:sz w:val="28"/>
          <w:szCs w:val="28"/>
        </w:rPr>
        <w:t>достаточно информатики. Таким образом</w:t>
      </w:r>
      <w:r w:rsidR="00501B9C" w:rsidRPr="00134C36">
        <w:rPr>
          <w:sz w:val="28"/>
          <w:szCs w:val="28"/>
        </w:rPr>
        <w:t>,</w:t>
      </w:r>
      <w:r w:rsidR="00E671EF" w:rsidRPr="00134C36">
        <w:rPr>
          <w:sz w:val="28"/>
          <w:szCs w:val="28"/>
        </w:rPr>
        <w:t xml:space="preserve"> организационно пред</w:t>
      </w:r>
      <w:r w:rsidR="005E2405">
        <w:rPr>
          <w:sz w:val="28"/>
          <w:szCs w:val="28"/>
        </w:rPr>
        <w:t>по</w:t>
      </w:r>
      <w:r w:rsidR="00E671EF" w:rsidRPr="00134C36">
        <w:rPr>
          <w:sz w:val="28"/>
          <w:szCs w:val="28"/>
        </w:rPr>
        <w:t>лагался альянс с кафедрой АСУ.</w:t>
      </w:r>
    </w:p>
    <w:p w:rsidR="00F73CD4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Тем не менее, благодаря поддержке Российско</w:t>
      </w:r>
      <w:r w:rsidR="00501B9C" w:rsidRPr="00134C36">
        <w:rPr>
          <w:sz w:val="28"/>
          <w:szCs w:val="28"/>
        </w:rPr>
        <w:t>й академии наук в лице руководи</w:t>
      </w:r>
      <w:r w:rsidRPr="00134C36">
        <w:rPr>
          <w:sz w:val="28"/>
          <w:szCs w:val="28"/>
        </w:rPr>
        <w:t>телей «Семинар</w:t>
      </w:r>
      <w:r w:rsidR="00145AB3">
        <w:rPr>
          <w:sz w:val="28"/>
          <w:szCs w:val="28"/>
        </w:rPr>
        <w:t>а</w:t>
      </w:r>
      <w:r w:rsidRPr="00134C36">
        <w:rPr>
          <w:sz w:val="28"/>
          <w:szCs w:val="28"/>
        </w:rPr>
        <w:t xml:space="preserve"> по трафику», а также Л.М. </w:t>
      </w:r>
      <w:proofErr w:type="spellStart"/>
      <w:r w:rsidRPr="00134C36">
        <w:rPr>
          <w:sz w:val="28"/>
          <w:szCs w:val="28"/>
        </w:rPr>
        <w:t>Липсица</w:t>
      </w:r>
      <w:proofErr w:type="spellEnd"/>
      <w:r w:rsidRPr="00134C36">
        <w:rPr>
          <w:sz w:val="28"/>
          <w:szCs w:val="28"/>
        </w:rPr>
        <w:t>,</w:t>
      </w:r>
      <w:r w:rsidR="00501B9C" w:rsidRPr="00134C36">
        <w:rPr>
          <w:sz w:val="28"/>
          <w:szCs w:val="28"/>
        </w:rPr>
        <w:t xml:space="preserve"> руководившего тогда Департамен</w:t>
      </w:r>
      <w:r w:rsidRPr="00134C36">
        <w:rPr>
          <w:sz w:val="28"/>
          <w:szCs w:val="28"/>
        </w:rPr>
        <w:t xml:space="preserve">том транспорта и связи города Москвы, </w:t>
      </w:r>
      <w:r w:rsidRPr="00134C36">
        <w:rPr>
          <w:sz w:val="28"/>
          <w:szCs w:val="28"/>
        </w:rPr>
        <w:lastRenderedPageBreak/>
        <w:t>в 2005 г. кафедра получила лицензию на проведение образовательной деятельности по подготовке специалистов по Прикладной математике.</w:t>
      </w:r>
    </w:p>
    <w:p w:rsidR="00E671EF" w:rsidRDefault="00E671EF" w:rsidP="00F73CD4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И хотя министерство выделило в том же году места под </w:t>
      </w:r>
      <w:r w:rsidR="00501B9C" w:rsidRPr="00134C36">
        <w:rPr>
          <w:sz w:val="28"/>
          <w:szCs w:val="28"/>
        </w:rPr>
        <w:t>«</w:t>
      </w:r>
      <w:r w:rsidRPr="00134C36">
        <w:rPr>
          <w:sz w:val="28"/>
          <w:szCs w:val="28"/>
        </w:rPr>
        <w:t>новую специальность</w:t>
      </w:r>
      <w:r w:rsidR="00501B9C" w:rsidRPr="00134C36">
        <w:rPr>
          <w:sz w:val="28"/>
          <w:szCs w:val="28"/>
        </w:rPr>
        <w:t>»</w:t>
      </w:r>
      <w:r w:rsidRPr="00134C36">
        <w:rPr>
          <w:sz w:val="28"/>
          <w:szCs w:val="28"/>
        </w:rPr>
        <w:t>, их получила другая кафедра. Только  на следующий 2006-ой год руководство института дало возможность провести первый набор студентов. Таким образом, кафедра ВМ стала выпускающей</w:t>
      </w:r>
      <w:r w:rsidR="000D1B81">
        <w:rPr>
          <w:sz w:val="28"/>
          <w:szCs w:val="28"/>
          <w:lang w:val="en-US"/>
        </w:rPr>
        <w:t>, [8]-[10]</w:t>
      </w:r>
      <w:r w:rsidRPr="00134C36">
        <w:rPr>
          <w:sz w:val="28"/>
          <w:szCs w:val="28"/>
        </w:rPr>
        <w:t xml:space="preserve">. Первый выпуск по специальности </w:t>
      </w:r>
      <w:r w:rsidR="00AD0011" w:rsidRPr="00134C36">
        <w:rPr>
          <w:sz w:val="28"/>
          <w:szCs w:val="28"/>
        </w:rPr>
        <w:t>«</w:t>
      </w:r>
      <w:r w:rsidRPr="00134C36">
        <w:rPr>
          <w:sz w:val="28"/>
          <w:szCs w:val="28"/>
        </w:rPr>
        <w:t>Прикладная математика</w:t>
      </w:r>
      <w:r w:rsidR="00AD0011" w:rsidRPr="00134C36">
        <w:rPr>
          <w:sz w:val="28"/>
          <w:szCs w:val="28"/>
        </w:rPr>
        <w:t>»</w:t>
      </w:r>
      <w:r w:rsidRPr="00134C36">
        <w:rPr>
          <w:sz w:val="28"/>
          <w:szCs w:val="28"/>
        </w:rPr>
        <w:t xml:space="preserve"> был осуществлен в 2011 году. В настоящее время на первый курс </w:t>
      </w:r>
      <w:proofErr w:type="spellStart"/>
      <w:r w:rsidRPr="00134C36">
        <w:rPr>
          <w:sz w:val="28"/>
          <w:szCs w:val="28"/>
        </w:rPr>
        <w:t>бакалавриата</w:t>
      </w:r>
      <w:proofErr w:type="spellEnd"/>
      <w:r w:rsidRPr="00134C36">
        <w:rPr>
          <w:sz w:val="28"/>
          <w:szCs w:val="28"/>
        </w:rPr>
        <w:t xml:space="preserve"> принимается  полноценная группа в </w:t>
      </w:r>
      <w:r w:rsidR="00501B9C" w:rsidRPr="00134C36">
        <w:rPr>
          <w:sz w:val="28"/>
          <w:szCs w:val="28"/>
        </w:rPr>
        <w:t>25 бюджетных мест. Открыта маги</w:t>
      </w:r>
      <w:r w:rsidRPr="00134C36">
        <w:rPr>
          <w:sz w:val="28"/>
          <w:szCs w:val="28"/>
        </w:rPr>
        <w:t xml:space="preserve">стратура (5 </w:t>
      </w:r>
      <w:r w:rsidR="00501B9C" w:rsidRPr="00134C36">
        <w:rPr>
          <w:sz w:val="28"/>
          <w:szCs w:val="28"/>
        </w:rPr>
        <w:t>б.м.), которая продолжает подго</w:t>
      </w:r>
      <w:r w:rsidRPr="00134C36">
        <w:rPr>
          <w:sz w:val="28"/>
          <w:szCs w:val="28"/>
        </w:rPr>
        <w:t>товку в  выбранном более четверти века назад напр</w:t>
      </w:r>
      <w:r w:rsidR="00AD0011" w:rsidRPr="00134C36">
        <w:rPr>
          <w:sz w:val="28"/>
          <w:szCs w:val="28"/>
        </w:rPr>
        <w:t>авлении</w:t>
      </w:r>
      <w:r w:rsidR="000D1B81" w:rsidRPr="000D1B81">
        <w:rPr>
          <w:sz w:val="28"/>
          <w:szCs w:val="28"/>
        </w:rPr>
        <w:t>, [11]-[</w:t>
      </w:r>
      <w:r w:rsidR="000D1B81">
        <w:rPr>
          <w:sz w:val="28"/>
          <w:szCs w:val="28"/>
        </w:rPr>
        <w:t>1</w:t>
      </w:r>
      <w:r w:rsidR="000D1B81" w:rsidRPr="000D1B81">
        <w:rPr>
          <w:sz w:val="28"/>
          <w:szCs w:val="28"/>
        </w:rPr>
        <w:t>2]</w:t>
      </w:r>
      <w:r w:rsidR="00AD0011" w:rsidRPr="00134C36">
        <w:rPr>
          <w:sz w:val="28"/>
          <w:szCs w:val="28"/>
        </w:rPr>
        <w:t xml:space="preserve">. В этом 2015 году </w:t>
      </w:r>
      <w:r w:rsidR="005E2405">
        <w:rPr>
          <w:sz w:val="28"/>
          <w:szCs w:val="28"/>
        </w:rPr>
        <w:t>д</w:t>
      </w:r>
      <w:r w:rsidRPr="00134C36">
        <w:rPr>
          <w:sz w:val="28"/>
          <w:szCs w:val="28"/>
        </w:rPr>
        <w:t>вое студентов</w:t>
      </w:r>
      <w:r w:rsidR="00AD0011" w:rsidRPr="00134C36">
        <w:rPr>
          <w:sz w:val="28"/>
          <w:szCs w:val="28"/>
        </w:rPr>
        <w:t xml:space="preserve"> из первого выпуска по специаль</w:t>
      </w:r>
      <w:r w:rsidRPr="00134C36">
        <w:rPr>
          <w:sz w:val="28"/>
          <w:szCs w:val="28"/>
        </w:rPr>
        <w:t>ности «Прикладная математика», Михаил Городничев и Андрей Ярошенко успешно защитили кандидатские диссертации.</w:t>
      </w:r>
      <w:r w:rsidR="00145AB3">
        <w:rPr>
          <w:sz w:val="28"/>
          <w:szCs w:val="28"/>
        </w:rPr>
        <w:t xml:space="preserve"> Подготовлена ещё одна кандидатская диссертация</w:t>
      </w:r>
      <w:r w:rsidR="005E2405">
        <w:rPr>
          <w:sz w:val="28"/>
          <w:szCs w:val="28"/>
        </w:rPr>
        <w:t xml:space="preserve"> и уже достаточно много аспирантов и студентов, которые,  что называется, «входят в тему».</w:t>
      </w:r>
    </w:p>
    <w:p w:rsidR="005E2405" w:rsidRPr="00134C36" w:rsidRDefault="005E2405" w:rsidP="00F73CD4">
      <w:pPr>
        <w:spacing w:line="360" w:lineRule="auto"/>
        <w:rPr>
          <w:sz w:val="28"/>
          <w:szCs w:val="28"/>
        </w:rPr>
      </w:pP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7. Математические задачи об умном автомобиле и честной дороге.</w:t>
      </w:r>
    </w:p>
    <w:p w:rsidR="00E671EF" w:rsidRPr="00145AB3" w:rsidRDefault="00E671EF" w:rsidP="00145AB3">
      <w:pPr>
        <w:spacing w:line="360" w:lineRule="auto"/>
        <w:rPr>
          <w:sz w:val="28"/>
          <w:szCs w:val="28"/>
        </w:rPr>
      </w:pPr>
      <w:r w:rsidRPr="00145AB3">
        <w:rPr>
          <w:sz w:val="28"/>
          <w:szCs w:val="28"/>
        </w:rPr>
        <w:t>Нау</w:t>
      </w:r>
      <w:r w:rsidR="00AD0011" w:rsidRPr="00145AB3">
        <w:rPr>
          <w:sz w:val="28"/>
          <w:szCs w:val="28"/>
        </w:rPr>
        <w:t>чно–исследовательская работа ка</w:t>
      </w:r>
      <w:r w:rsidRPr="00145AB3">
        <w:rPr>
          <w:sz w:val="28"/>
          <w:szCs w:val="28"/>
        </w:rPr>
        <w:t>федры ВМ, подпитанная образовательной деятельностью  по подготовке специалистов по Прикладной математике</w:t>
      </w:r>
      <w:r w:rsidR="005E2405">
        <w:rPr>
          <w:sz w:val="28"/>
          <w:szCs w:val="28"/>
        </w:rPr>
        <w:t>,</w:t>
      </w:r>
      <w:r w:rsidRPr="00145AB3">
        <w:rPr>
          <w:sz w:val="28"/>
          <w:szCs w:val="28"/>
        </w:rPr>
        <w:t xml:space="preserve"> сформировала следующие научные и научно-практические направления:</w:t>
      </w:r>
    </w:p>
    <w:p w:rsidR="00E671EF" w:rsidRPr="00AC4685" w:rsidRDefault="00E671EF" w:rsidP="00AC4685">
      <w:pPr>
        <w:spacing w:line="360" w:lineRule="auto"/>
        <w:rPr>
          <w:sz w:val="28"/>
          <w:szCs w:val="28"/>
        </w:rPr>
      </w:pPr>
      <w:r w:rsidRPr="00AC4685">
        <w:rPr>
          <w:sz w:val="28"/>
          <w:szCs w:val="28"/>
        </w:rPr>
        <w:t>7.1. Захват и автоматическая обработка видеотрансляции в реальном времени, [19].</w:t>
      </w:r>
    </w:p>
    <w:p w:rsidR="00E671EF" w:rsidRPr="00AC4685" w:rsidRDefault="00E671EF" w:rsidP="00AC4685">
      <w:pPr>
        <w:spacing w:line="360" w:lineRule="auto"/>
        <w:rPr>
          <w:sz w:val="28"/>
          <w:szCs w:val="28"/>
        </w:rPr>
      </w:pPr>
      <w:r w:rsidRPr="00AC4685">
        <w:rPr>
          <w:sz w:val="28"/>
          <w:szCs w:val="28"/>
        </w:rPr>
        <w:t>7.2. Интеллектуальные методы мониторинга автомобильных потоков, [18].</w:t>
      </w:r>
      <w:bookmarkStart w:id="0" w:name="_GoBack"/>
      <w:bookmarkEnd w:id="0"/>
    </w:p>
    <w:p w:rsidR="00E671EF" w:rsidRPr="00AC4685" w:rsidRDefault="00E671EF" w:rsidP="00AC4685">
      <w:pPr>
        <w:spacing w:line="360" w:lineRule="auto"/>
        <w:rPr>
          <w:sz w:val="28"/>
          <w:szCs w:val="28"/>
        </w:rPr>
      </w:pPr>
      <w:r w:rsidRPr="00AC4685">
        <w:rPr>
          <w:sz w:val="28"/>
          <w:szCs w:val="28"/>
        </w:rPr>
        <w:t>7.3. Регистрация в реальном времени нарушений ПДД, рискованного вождения и т.д.</w:t>
      </w:r>
    </w:p>
    <w:p w:rsidR="00E671EF" w:rsidRPr="00AC4685" w:rsidRDefault="00E671EF" w:rsidP="00AC4685">
      <w:pPr>
        <w:spacing w:line="360" w:lineRule="auto"/>
        <w:rPr>
          <w:sz w:val="28"/>
          <w:szCs w:val="28"/>
        </w:rPr>
      </w:pPr>
      <w:r w:rsidRPr="00AC4685">
        <w:rPr>
          <w:sz w:val="28"/>
          <w:szCs w:val="28"/>
        </w:rPr>
        <w:t>7.4. Уп</w:t>
      </w:r>
      <w:r w:rsidR="00AD0011" w:rsidRPr="00AC4685">
        <w:rPr>
          <w:sz w:val="28"/>
          <w:szCs w:val="28"/>
        </w:rPr>
        <w:t>равление движением с помощью со</w:t>
      </w:r>
      <w:r w:rsidRPr="00AC4685">
        <w:rPr>
          <w:sz w:val="28"/>
          <w:szCs w:val="28"/>
        </w:rPr>
        <w:t>временных средств коммуникации, [18].</w:t>
      </w:r>
    </w:p>
    <w:p w:rsidR="00E671EF" w:rsidRPr="00AC4685" w:rsidRDefault="00E671EF" w:rsidP="00AC4685">
      <w:pPr>
        <w:spacing w:line="360" w:lineRule="auto"/>
        <w:rPr>
          <w:sz w:val="28"/>
          <w:szCs w:val="28"/>
        </w:rPr>
      </w:pPr>
      <w:r w:rsidRPr="00AC4685">
        <w:rPr>
          <w:sz w:val="28"/>
          <w:szCs w:val="28"/>
        </w:rPr>
        <w:t>7.5. Те</w:t>
      </w:r>
      <w:r w:rsidR="00AD0011" w:rsidRPr="00AC4685">
        <w:rPr>
          <w:sz w:val="28"/>
          <w:szCs w:val="28"/>
        </w:rPr>
        <w:t>ория критических состояний авто</w:t>
      </w:r>
      <w:r w:rsidRPr="00AC4685">
        <w:rPr>
          <w:sz w:val="28"/>
          <w:szCs w:val="28"/>
        </w:rPr>
        <w:t>транспортных потоков на УДС.</w:t>
      </w:r>
    </w:p>
    <w:p w:rsidR="00E671EF" w:rsidRDefault="00E671EF" w:rsidP="00AC4685">
      <w:pPr>
        <w:spacing w:line="360" w:lineRule="auto"/>
        <w:rPr>
          <w:sz w:val="28"/>
          <w:szCs w:val="28"/>
        </w:rPr>
      </w:pPr>
      <w:r w:rsidRPr="00AC4685">
        <w:rPr>
          <w:sz w:val="28"/>
          <w:szCs w:val="28"/>
        </w:rPr>
        <w:lastRenderedPageBreak/>
        <w:t>7.6. Современные проблемы логистики и теории расписаний, [15]-[17].</w:t>
      </w:r>
    </w:p>
    <w:p w:rsidR="005E2405" w:rsidRPr="00AC4685" w:rsidRDefault="005E2405" w:rsidP="00AC4685">
      <w:pPr>
        <w:spacing w:line="360" w:lineRule="auto"/>
        <w:rPr>
          <w:sz w:val="28"/>
          <w:szCs w:val="28"/>
        </w:rPr>
      </w:pP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8. Заключение</w:t>
      </w:r>
    </w:p>
    <w:p w:rsidR="00134C36" w:rsidRPr="00A0247B" w:rsidRDefault="00A0247B" w:rsidP="00FD3026">
      <w:pPr>
        <w:spacing w:line="360" w:lineRule="auto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Проблемы</w:t>
      </w:r>
      <w:r w:rsidR="00E671EF" w:rsidRPr="00134C36">
        <w:rPr>
          <w:sz w:val="28"/>
          <w:szCs w:val="28"/>
        </w:rPr>
        <w:t xml:space="preserve"> насыщенного движения </w:t>
      </w:r>
      <w:r>
        <w:rPr>
          <w:sz w:val="28"/>
          <w:szCs w:val="28"/>
        </w:rPr>
        <w:t xml:space="preserve">транспортных потоков мегаполисов </w:t>
      </w:r>
      <w:r w:rsidR="00E671EF" w:rsidRPr="00134C36">
        <w:rPr>
          <w:sz w:val="28"/>
          <w:szCs w:val="28"/>
        </w:rPr>
        <w:t>можно решить только с помощью совреме</w:t>
      </w:r>
      <w:r w:rsidR="00AD0011" w:rsidRPr="00134C36">
        <w:rPr>
          <w:sz w:val="28"/>
          <w:szCs w:val="28"/>
        </w:rPr>
        <w:t>н</w:t>
      </w:r>
      <w:r w:rsidR="00E671EF" w:rsidRPr="00134C36">
        <w:rPr>
          <w:sz w:val="28"/>
          <w:szCs w:val="28"/>
        </w:rPr>
        <w:t>ного</w:t>
      </w:r>
      <w:r>
        <w:rPr>
          <w:sz w:val="28"/>
          <w:szCs w:val="28"/>
        </w:rPr>
        <w:t xml:space="preserve"> наукоёмкого</w:t>
      </w:r>
      <w:r w:rsidR="00E671EF" w:rsidRPr="00134C36">
        <w:rPr>
          <w:sz w:val="28"/>
          <w:szCs w:val="28"/>
        </w:rPr>
        <w:t xml:space="preserve"> инструментария. Дело серьезное, и для его осущ</w:t>
      </w:r>
      <w:r w:rsidR="00AD0011" w:rsidRPr="00134C36">
        <w:rPr>
          <w:sz w:val="28"/>
          <w:szCs w:val="28"/>
        </w:rPr>
        <w:t>ествления необходимо объединить</w:t>
      </w:r>
      <w:r w:rsidR="00E671EF" w:rsidRPr="00134C36">
        <w:rPr>
          <w:sz w:val="28"/>
          <w:szCs w:val="28"/>
        </w:rPr>
        <w:t>ся. Такая цель вполне достойна вдохновить преподавателей и студентов кафедры ВМ на «…исслед</w:t>
      </w:r>
      <w:r w:rsidR="00AD0011" w:rsidRPr="00134C36">
        <w:rPr>
          <w:sz w:val="28"/>
          <w:szCs w:val="28"/>
        </w:rPr>
        <w:t>ования в фундаментальной матема</w:t>
      </w:r>
      <w:r w:rsidR="00E671EF" w:rsidRPr="00134C36">
        <w:rPr>
          <w:sz w:val="28"/>
          <w:szCs w:val="28"/>
        </w:rPr>
        <w:t>тике</w:t>
      </w:r>
      <w:r w:rsidR="00AD0011" w:rsidRPr="00134C36">
        <w:rPr>
          <w:sz w:val="28"/>
          <w:szCs w:val="28"/>
        </w:rPr>
        <w:t xml:space="preserve"> и в прикладных профильных обла</w:t>
      </w:r>
      <w:r w:rsidR="00E671EF" w:rsidRPr="00134C36">
        <w:rPr>
          <w:sz w:val="28"/>
          <w:szCs w:val="28"/>
        </w:rPr>
        <w:t>стях…»,</w:t>
      </w:r>
      <w:r w:rsidR="00F73CD4">
        <w:rPr>
          <w:sz w:val="28"/>
          <w:szCs w:val="28"/>
        </w:rPr>
        <w:t xml:space="preserve"> </w:t>
      </w:r>
      <w:r w:rsidR="00E671EF" w:rsidRPr="00134C36">
        <w:rPr>
          <w:sz w:val="28"/>
          <w:szCs w:val="28"/>
        </w:rPr>
        <w:t>[13].</w:t>
      </w:r>
      <w:r w:rsidR="00AD0011" w:rsidRPr="00134C36">
        <w:rPr>
          <w:sz w:val="28"/>
          <w:szCs w:val="28"/>
        </w:rPr>
        <w:t xml:space="preserve"> Мы надеемся, что </w:t>
      </w:r>
      <w:r w:rsidR="00AD0011" w:rsidRPr="00A0247B">
        <w:rPr>
          <w:i/>
          <w:sz w:val="28"/>
          <w:szCs w:val="28"/>
        </w:rPr>
        <w:t>вступившие</w:t>
      </w:r>
      <w:r w:rsidR="00E671EF" w:rsidRPr="00A0247B">
        <w:rPr>
          <w:i/>
          <w:sz w:val="28"/>
          <w:szCs w:val="28"/>
        </w:rPr>
        <w:t xml:space="preserve"> на путь развития инноваций образовательный процесс в МАДИ создаст благоприятную почву для </w:t>
      </w:r>
      <w:r w:rsidR="00AD0011" w:rsidRPr="00A0247B">
        <w:rPr>
          <w:i/>
          <w:sz w:val="28"/>
          <w:szCs w:val="28"/>
        </w:rPr>
        <w:t>создания</w:t>
      </w:r>
      <w:r w:rsidR="00E671EF" w:rsidRPr="00A0247B">
        <w:rPr>
          <w:i/>
          <w:sz w:val="28"/>
          <w:szCs w:val="28"/>
        </w:rPr>
        <w:t xml:space="preserve"> совместных проектов наших математиков с научными коллективами заинтересованных кафедр Московского автомобильно-дорожного института.</w:t>
      </w: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Литература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1. Б.Л. </w:t>
      </w:r>
      <w:proofErr w:type="spellStart"/>
      <w:r w:rsidRPr="00134C36">
        <w:rPr>
          <w:sz w:val="28"/>
          <w:szCs w:val="28"/>
        </w:rPr>
        <w:t>Ван-дер-Варден</w:t>
      </w:r>
      <w:proofErr w:type="spellEnd"/>
      <w:r w:rsidRPr="00134C36">
        <w:rPr>
          <w:sz w:val="28"/>
          <w:szCs w:val="28"/>
        </w:rPr>
        <w:t>, Пробуждающаяся наука. Математика Древнего Египта, Вавилона и Греции. М., 1959, 460 с.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2. А. П. Юшкевич, История математики в средние века. М., 1961, 448 с.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3. В. И. Арнольд, Топологические проблемы теории распространения волн // Успехи мат. наук. 1996. Т. 51, </w:t>
      </w:r>
      <w:proofErr w:type="spellStart"/>
      <w:r w:rsidRPr="00134C36">
        <w:rPr>
          <w:sz w:val="28"/>
          <w:szCs w:val="28"/>
        </w:rPr>
        <w:t>вып</w:t>
      </w:r>
      <w:proofErr w:type="spellEnd"/>
      <w:r w:rsidRPr="00134C36">
        <w:rPr>
          <w:sz w:val="28"/>
          <w:szCs w:val="28"/>
        </w:rPr>
        <w:t>. 1 (307). С. 3-5.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4. В.К. </w:t>
      </w:r>
      <w:proofErr w:type="spellStart"/>
      <w:r w:rsidRPr="00134C36">
        <w:rPr>
          <w:sz w:val="28"/>
          <w:szCs w:val="28"/>
        </w:rPr>
        <w:t>См</w:t>
      </w:r>
      <w:r w:rsidR="00AD0011" w:rsidRPr="00134C36">
        <w:rPr>
          <w:sz w:val="28"/>
          <w:szCs w:val="28"/>
        </w:rPr>
        <w:t>ышляев</w:t>
      </w:r>
      <w:proofErr w:type="spellEnd"/>
      <w:r w:rsidR="00AD0011" w:rsidRPr="00134C36">
        <w:rPr>
          <w:sz w:val="28"/>
          <w:szCs w:val="28"/>
        </w:rPr>
        <w:t>, О математике и математи</w:t>
      </w:r>
      <w:r w:rsidRPr="00134C36">
        <w:rPr>
          <w:sz w:val="28"/>
          <w:szCs w:val="28"/>
        </w:rPr>
        <w:t>ках. Очерки. Марийское книжное изд-во, г. Йошкар-Ола, 1997.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5. А. Н. </w:t>
      </w:r>
      <w:r w:rsidR="00AD0011" w:rsidRPr="00134C36">
        <w:rPr>
          <w:sz w:val="28"/>
          <w:szCs w:val="28"/>
        </w:rPr>
        <w:t>Колмогоров, Математика. Энцикло</w:t>
      </w:r>
      <w:r w:rsidRPr="00134C36">
        <w:rPr>
          <w:sz w:val="28"/>
          <w:szCs w:val="28"/>
        </w:rPr>
        <w:t xml:space="preserve">педия Математика-М. Большая Российская энциклопедия,  1998, 846 стр. 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6. С.М. Никольский, Воспоминания, М., Мат. институт им. Стеклова</w:t>
      </w:r>
      <w:r w:rsidR="00AD0011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РАН. 2003.</w:t>
      </w:r>
    </w:p>
    <w:p w:rsidR="000D1B81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134C36">
        <w:rPr>
          <w:sz w:val="28"/>
          <w:szCs w:val="28"/>
        </w:rPr>
        <w:t xml:space="preserve">7. А.П. Буслаев, Большое дерево// В 2-х </w:t>
      </w:r>
      <w:proofErr w:type="spellStart"/>
      <w:r w:rsidRPr="00134C36">
        <w:rPr>
          <w:sz w:val="28"/>
          <w:szCs w:val="28"/>
        </w:rPr>
        <w:t>томнике</w:t>
      </w:r>
      <w:proofErr w:type="spellEnd"/>
      <w:r w:rsidRPr="00134C36">
        <w:rPr>
          <w:sz w:val="28"/>
          <w:szCs w:val="28"/>
        </w:rPr>
        <w:t xml:space="preserve">: Валентин Николаевич </w:t>
      </w:r>
      <w:proofErr w:type="spellStart"/>
      <w:r w:rsidRPr="00134C36">
        <w:rPr>
          <w:sz w:val="28"/>
          <w:szCs w:val="28"/>
        </w:rPr>
        <w:t>Луканин</w:t>
      </w:r>
      <w:proofErr w:type="spellEnd"/>
      <w:r w:rsidRPr="00134C36">
        <w:rPr>
          <w:sz w:val="28"/>
          <w:szCs w:val="28"/>
        </w:rPr>
        <w:t xml:space="preserve">: Жизнь и деятельность. МАДИ(ГТУ). - М. 2006 (Серия. </w:t>
      </w:r>
      <w:proofErr w:type="gramStart"/>
      <w:r w:rsidRPr="00134C36">
        <w:rPr>
          <w:sz w:val="28"/>
          <w:szCs w:val="28"/>
        </w:rPr>
        <w:t>Выдающиеся деятели МАДИ.) т. 2, стр. 32-53.</w:t>
      </w:r>
      <w:proofErr w:type="gramEnd"/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8. Буслаев А.П., </w:t>
      </w:r>
      <w:proofErr w:type="spellStart"/>
      <w:r w:rsidRPr="00134C36">
        <w:rPr>
          <w:sz w:val="28"/>
          <w:szCs w:val="28"/>
        </w:rPr>
        <w:t>Магарил-Ильяев</w:t>
      </w:r>
      <w:proofErr w:type="spellEnd"/>
      <w:r w:rsidRPr="00134C36">
        <w:rPr>
          <w:sz w:val="28"/>
          <w:szCs w:val="28"/>
        </w:rPr>
        <w:t xml:space="preserve"> Г.Г., Тихомиров В.М., Селезнев О.В., </w:t>
      </w:r>
      <w:proofErr w:type="spellStart"/>
      <w:r w:rsidRPr="00134C36">
        <w:rPr>
          <w:sz w:val="28"/>
          <w:szCs w:val="28"/>
        </w:rPr>
        <w:t>Фарков</w:t>
      </w:r>
      <w:proofErr w:type="spellEnd"/>
      <w:r w:rsidRPr="00134C36">
        <w:rPr>
          <w:sz w:val="28"/>
          <w:szCs w:val="28"/>
        </w:rPr>
        <w:t xml:space="preserve"> Ю.А. и др. Развитие курса математики в технических вузах </w:t>
      </w:r>
      <w:r w:rsidRPr="00134C36">
        <w:rPr>
          <w:sz w:val="28"/>
          <w:szCs w:val="28"/>
        </w:rPr>
        <w:lastRenderedPageBreak/>
        <w:t xml:space="preserve">(проблемы и перспективы)// </w:t>
      </w:r>
      <w:proofErr w:type="spellStart"/>
      <w:r w:rsidRPr="00134C36">
        <w:rPr>
          <w:sz w:val="28"/>
          <w:szCs w:val="28"/>
        </w:rPr>
        <w:t>Padagogische</w:t>
      </w:r>
      <w:proofErr w:type="spellEnd"/>
      <w:r w:rsidR="00AD0011" w:rsidRPr="00134C36">
        <w:rPr>
          <w:sz w:val="28"/>
          <w:szCs w:val="28"/>
        </w:rPr>
        <w:t xml:space="preserve"> </w:t>
      </w:r>
      <w:proofErr w:type="spellStart"/>
      <w:r w:rsidRPr="00134C36">
        <w:rPr>
          <w:sz w:val="28"/>
          <w:szCs w:val="28"/>
        </w:rPr>
        <w:t>Problemeinder</w:t>
      </w:r>
      <w:proofErr w:type="spellEnd"/>
      <w:r w:rsidR="00AD0011" w:rsidRPr="00134C36">
        <w:rPr>
          <w:sz w:val="28"/>
          <w:szCs w:val="28"/>
        </w:rPr>
        <w:t xml:space="preserve"> </w:t>
      </w:r>
      <w:proofErr w:type="spellStart"/>
      <w:r w:rsidRPr="00134C36">
        <w:rPr>
          <w:sz w:val="28"/>
          <w:szCs w:val="28"/>
        </w:rPr>
        <w:t>Ingenierausbildung</w:t>
      </w:r>
      <w:proofErr w:type="spellEnd"/>
      <w:r w:rsidRPr="00134C36">
        <w:rPr>
          <w:sz w:val="28"/>
          <w:szCs w:val="28"/>
        </w:rPr>
        <w:t xml:space="preserve">. </w:t>
      </w:r>
      <w:proofErr w:type="spellStart"/>
      <w:r w:rsidRPr="00134C36">
        <w:rPr>
          <w:sz w:val="28"/>
          <w:szCs w:val="28"/>
        </w:rPr>
        <w:t>Int</w:t>
      </w:r>
      <w:proofErr w:type="spellEnd"/>
      <w:r w:rsidRPr="00134C36">
        <w:rPr>
          <w:sz w:val="28"/>
          <w:szCs w:val="28"/>
        </w:rPr>
        <w:t xml:space="preserve">. </w:t>
      </w:r>
      <w:proofErr w:type="spellStart"/>
      <w:r w:rsidRPr="00134C36">
        <w:rPr>
          <w:sz w:val="28"/>
          <w:szCs w:val="28"/>
        </w:rPr>
        <w:t>Symp</w:t>
      </w:r>
      <w:proofErr w:type="spellEnd"/>
      <w:r w:rsidRPr="00134C36">
        <w:rPr>
          <w:sz w:val="28"/>
          <w:szCs w:val="28"/>
        </w:rPr>
        <w:t>. IGIP-98. -</w:t>
      </w:r>
      <w:proofErr w:type="spellStart"/>
      <w:r w:rsidRPr="00134C36">
        <w:rPr>
          <w:sz w:val="28"/>
          <w:szCs w:val="28"/>
        </w:rPr>
        <w:t>Alsbach</w:t>
      </w:r>
      <w:proofErr w:type="spellEnd"/>
      <w:r w:rsidRPr="00134C36">
        <w:rPr>
          <w:sz w:val="28"/>
          <w:szCs w:val="28"/>
        </w:rPr>
        <w:t>/</w:t>
      </w:r>
      <w:proofErr w:type="spellStart"/>
      <w:r w:rsidRPr="00134C36">
        <w:rPr>
          <w:sz w:val="28"/>
          <w:szCs w:val="28"/>
        </w:rPr>
        <w:t>Bergtrasse</w:t>
      </w:r>
      <w:proofErr w:type="spellEnd"/>
      <w:r w:rsidRPr="00134C36">
        <w:rPr>
          <w:sz w:val="28"/>
          <w:szCs w:val="28"/>
        </w:rPr>
        <w:t>, 1998.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9. Тихомиров В.М., Буслаев А.П., </w:t>
      </w:r>
      <w:proofErr w:type="spellStart"/>
      <w:r w:rsidRPr="00134C36">
        <w:rPr>
          <w:sz w:val="28"/>
          <w:szCs w:val="28"/>
        </w:rPr>
        <w:t>Мышкис</w:t>
      </w:r>
      <w:proofErr w:type="spellEnd"/>
      <w:r w:rsidRPr="00134C36">
        <w:rPr>
          <w:sz w:val="28"/>
          <w:szCs w:val="28"/>
        </w:rPr>
        <w:t xml:space="preserve"> П.А., Яш</w:t>
      </w:r>
      <w:r w:rsidR="00AD0011" w:rsidRPr="00134C36">
        <w:rPr>
          <w:sz w:val="28"/>
          <w:szCs w:val="28"/>
        </w:rPr>
        <w:t>ина М.В., Избранные разделы ком</w:t>
      </w:r>
      <w:r w:rsidRPr="00134C36">
        <w:rPr>
          <w:sz w:val="28"/>
          <w:szCs w:val="28"/>
        </w:rPr>
        <w:t>пьютерного</w:t>
      </w:r>
      <w:r w:rsidR="00AD0011" w:rsidRPr="00134C36">
        <w:rPr>
          <w:sz w:val="28"/>
          <w:szCs w:val="28"/>
        </w:rPr>
        <w:t xml:space="preserve"> учебника по математике для тех</w:t>
      </w:r>
      <w:r w:rsidRPr="00134C36">
        <w:rPr>
          <w:sz w:val="28"/>
          <w:szCs w:val="28"/>
        </w:rPr>
        <w:t>нических вузов// Проблемы инженерного образования</w:t>
      </w:r>
      <w:r w:rsidR="00AD0011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на пороге XXI века. - М.: МА-ДИ(ТУ), 1998.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10. Тихомиров В.М., Буслаев А.П., Яшина М.В., Анимация в математике// 57 научно-методическая и научно-исследовательская конференция МАДИ (ТУ), 2000.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11. Тихомиров В.М., Буслаев А.П., Яшина М.В. К пр</w:t>
      </w:r>
      <w:r w:rsidR="00AD0011" w:rsidRPr="00134C36">
        <w:rPr>
          <w:sz w:val="28"/>
          <w:szCs w:val="28"/>
        </w:rPr>
        <w:t>облеме математического образова</w:t>
      </w:r>
      <w:r w:rsidRPr="00134C36">
        <w:rPr>
          <w:sz w:val="28"/>
          <w:szCs w:val="28"/>
        </w:rPr>
        <w:t>ния. IGIP, Санкт-Петербург, 2002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12. Буслаев А.П. Муль</w:t>
      </w:r>
      <w:r w:rsidR="00AD0011" w:rsidRPr="00134C36">
        <w:rPr>
          <w:sz w:val="28"/>
          <w:szCs w:val="28"/>
        </w:rPr>
        <w:t>тимедийные техноло</w:t>
      </w:r>
      <w:r w:rsidRPr="00134C36">
        <w:rPr>
          <w:sz w:val="28"/>
          <w:szCs w:val="28"/>
        </w:rPr>
        <w:t>гии, тестирование и аттестация в курсе «Высшая математика», VII Всероссийская научно-методическая конференция «Развитие тестовых технологий в России», 2006.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134C36">
        <w:rPr>
          <w:sz w:val="28"/>
          <w:szCs w:val="28"/>
        </w:rPr>
        <w:t>13. Распоряжение Правительства Р</w:t>
      </w:r>
      <w:r w:rsidR="000D1B81">
        <w:rPr>
          <w:sz w:val="28"/>
          <w:szCs w:val="28"/>
        </w:rPr>
        <w:t>оссии от 24 декабря 2013 года №</w:t>
      </w:r>
      <w:r w:rsidR="000D1B81" w:rsidRPr="000D1B81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2506-р о Концепции развития математического</w:t>
      </w:r>
      <w:r w:rsidR="00AD0011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 xml:space="preserve">образования в Российской Федерации.  </w:t>
      </w:r>
      <w:r w:rsidRPr="00815E9C">
        <w:rPr>
          <w:sz w:val="28"/>
          <w:szCs w:val="28"/>
          <w:lang w:val="en-US"/>
        </w:rPr>
        <w:t xml:space="preserve">http:// </w:t>
      </w:r>
      <w:proofErr w:type="spellStart"/>
      <w:r w:rsidRPr="00134C36">
        <w:rPr>
          <w:sz w:val="28"/>
          <w:szCs w:val="28"/>
        </w:rPr>
        <w:t>минобрнауки</w:t>
      </w:r>
      <w:proofErr w:type="spellEnd"/>
      <w:proofErr w:type="gramStart"/>
      <w:r w:rsidRPr="00815E9C">
        <w:rPr>
          <w:sz w:val="28"/>
          <w:szCs w:val="28"/>
          <w:lang w:val="en-US"/>
        </w:rPr>
        <w:t>.</w:t>
      </w:r>
      <w:proofErr w:type="spellStart"/>
      <w:r w:rsidRPr="00134C36">
        <w:rPr>
          <w:sz w:val="28"/>
          <w:szCs w:val="28"/>
        </w:rPr>
        <w:t>р</w:t>
      </w:r>
      <w:proofErr w:type="gramEnd"/>
      <w:r w:rsidRPr="00134C36">
        <w:rPr>
          <w:sz w:val="28"/>
          <w:szCs w:val="28"/>
        </w:rPr>
        <w:t>ф</w:t>
      </w:r>
      <w:proofErr w:type="spellEnd"/>
      <w:r w:rsidRPr="00815E9C">
        <w:rPr>
          <w:sz w:val="28"/>
          <w:szCs w:val="28"/>
          <w:lang w:val="en-US"/>
        </w:rPr>
        <w:t xml:space="preserve">/.../3894  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14. </w:t>
      </w:r>
      <w:proofErr w:type="spellStart"/>
      <w:r w:rsidRPr="00815E9C">
        <w:rPr>
          <w:sz w:val="28"/>
          <w:szCs w:val="28"/>
          <w:lang w:val="en-US"/>
        </w:rPr>
        <w:t>Greenshields</w:t>
      </w:r>
      <w:proofErr w:type="spellEnd"/>
      <w:r w:rsidRPr="00815E9C">
        <w:rPr>
          <w:sz w:val="28"/>
          <w:szCs w:val="28"/>
          <w:lang w:val="en-US"/>
        </w:rPr>
        <w:t xml:space="preserve"> B.D. The Photographic Method of </w:t>
      </w:r>
      <w:proofErr w:type="spellStart"/>
      <w:r w:rsidRPr="00815E9C">
        <w:rPr>
          <w:sz w:val="28"/>
          <w:szCs w:val="28"/>
          <w:lang w:val="en-US"/>
        </w:rPr>
        <w:t>Studing</w:t>
      </w:r>
      <w:proofErr w:type="spellEnd"/>
      <w:r w:rsidRPr="00815E9C">
        <w:rPr>
          <w:sz w:val="28"/>
          <w:szCs w:val="28"/>
          <w:lang w:val="en-US"/>
        </w:rPr>
        <w:t xml:space="preserve"> Traffic Behavior Highway RES. Board Proc. 1933, v.13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15. </w:t>
      </w:r>
      <w:proofErr w:type="spellStart"/>
      <w:r w:rsidRPr="00815E9C">
        <w:rPr>
          <w:sz w:val="28"/>
          <w:szCs w:val="28"/>
          <w:lang w:val="en-US"/>
        </w:rPr>
        <w:t>KozlovV.V</w:t>
      </w:r>
      <w:proofErr w:type="spellEnd"/>
      <w:r w:rsidRPr="00815E9C">
        <w:rPr>
          <w:sz w:val="28"/>
          <w:szCs w:val="28"/>
          <w:lang w:val="en-US"/>
        </w:rPr>
        <w:t xml:space="preserve">., </w:t>
      </w:r>
      <w:proofErr w:type="spellStart"/>
      <w:r w:rsidRPr="00815E9C">
        <w:rPr>
          <w:sz w:val="28"/>
          <w:szCs w:val="28"/>
          <w:lang w:val="en-US"/>
        </w:rPr>
        <w:t>BuslaevA.P</w:t>
      </w:r>
      <w:proofErr w:type="spellEnd"/>
      <w:r w:rsidRPr="00815E9C">
        <w:rPr>
          <w:sz w:val="28"/>
          <w:szCs w:val="28"/>
          <w:lang w:val="en-US"/>
        </w:rPr>
        <w:t xml:space="preserve">, </w:t>
      </w:r>
      <w:proofErr w:type="spellStart"/>
      <w:r w:rsidRPr="00815E9C">
        <w:rPr>
          <w:sz w:val="28"/>
          <w:szCs w:val="28"/>
          <w:lang w:val="en-US"/>
        </w:rPr>
        <w:t>TatashevA.G</w:t>
      </w:r>
      <w:proofErr w:type="spellEnd"/>
      <w:r w:rsidRPr="00815E9C">
        <w:rPr>
          <w:sz w:val="28"/>
          <w:szCs w:val="28"/>
          <w:lang w:val="en-US"/>
        </w:rPr>
        <w:t xml:space="preserve">.  Monotonic random </w:t>
      </w:r>
      <w:proofErr w:type="spellStart"/>
      <w:r w:rsidRPr="00815E9C">
        <w:rPr>
          <w:sz w:val="28"/>
          <w:szCs w:val="28"/>
          <w:lang w:val="en-US"/>
        </w:rPr>
        <w:t>walksand</w:t>
      </w:r>
      <w:proofErr w:type="spellEnd"/>
      <w:r w:rsidRPr="00815E9C">
        <w:rPr>
          <w:sz w:val="28"/>
          <w:szCs w:val="28"/>
          <w:lang w:val="en-US"/>
        </w:rPr>
        <w:t xml:space="preserve"> clusters flows on networks. Models and </w:t>
      </w:r>
      <w:proofErr w:type="spellStart"/>
      <w:r w:rsidRPr="00815E9C">
        <w:rPr>
          <w:sz w:val="28"/>
          <w:szCs w:val="28"/>
          <w:lang w:val="en-US"/>
        </w:rPr>
        <w:t>applications.Saarbruecken</w:t>
      </w:r>
      <w:proofErr w:type="spellEnd"/>
      <w:r w:rsidRPr="00815E9C">
        <w:rPr>
          <w:sz w:val="28"/>
          <w:szCs w:val="28"/>
          <w:lang w:val="en-US"/>
        </w:rPr>
        <w:t>: Lambert Academician Publishing, 2013. -300 p.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16. V.V. </w:t>
      </w:r>
      <w:proofErr w:type="spellStart"/>
      <w:r w:rsidRPr="00815E9C">
        <w:rPr>
          <w:sz w:val="28"/>
          <w:szCs w:val="28"/>
          <w:lang w:val="en-US"/>
        </w:rPr>
        <w:t>Kozlov</w:t>
      </w:r>
      <w:proofErr w:type="spellEnd"/>
      <w:r w:rsidRPr="00815E9C">
        <w:rPr>
          <w:sz w:val="28"/>
          <w:szCs w:val="28"/>
          <w:lang w:val="en-US"/>
        </w:rPr>
        <w:t xml:space="preserve">, A.P. </w:t>
      </w:r>
      <w:proofErr w:type="spellStart"/>
      <w:r w:rsidRPr="00815E9C">
        <w:rPr>
          <w:sz w:val="28"/>
          <w:szCs w:val="28"/>
          <w:lang w:val="en-US"/>
        </w:rPr>
        <w:t>Buslaev</w:t>
      </w:r>
      <w:proofErr w:type="spellEnd"/>
      <w:r w:rsidRPr="00815E9C">
        <w:rPr>
          <w:sz w:val="28"/>
          <w:szCs w:val="28"/>
          <w:lang w:val="en-US"/>
        </w:rPr>
        <w:t xml:space="preserve">, A.G. </w:t>
      </w:r>
      <w:proofErr w:type="spellStart"/>
      <w:r w:rsidRPr="00815E9C">
        <w:rPr>
          <w:sz w:val="28"/>
          <w:szCs w:val="28"/>
          <w:lang w:val="en-US"/>
        </w:rPr>
        <w:t>Tatashev</w:t>
      </w:r>
      <w:proofErr w:type="spellEnd"/>
      <w:r w:rsidRPr="00815E9C">
        <w:rPr>
          <w:sz w:val="28"/>
          <w:szCs w:val="28"/>
          <w:lang w:val="en-US"/>
        </w:rPr>
        <w:t>.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proofErr w:type="gramStart"/>
      <w:r w:rsidRPr="00815E9C">
        <w:rPr>
          <w:sz w:val="28"/>
          <w:szCs w:val="28"/>
          <w:lang w:val="en-US"/>
        </w:rPr>
        <w:t xml:space="preserve">On Real-Valued Oscillations of a </w:t>
      </w:r>
      <w:proofErr w:type="spellStart"/>
      <w:r w:rsidRPr="00815E9C">
        <w:rPr>
          <w:sz w:val="28"/>
          <w:szCs w:val="28"/>
          <w:lang w:val="en-US"/>
        </w:rPr>
        <w:t>Bipendulum.Int</w:t>
      </w:r>
      <w:proofErr w:type="spellEnd"/>
      <w:r w:rsidRPr="00815E9C">
        <w:rPr>
          <w:sz w:val="28"/>
          <w:szCs w:val="28"/>
          <w:lang w:val="en-US"/>
        </w:rPr>
        <w:t>.</w:t>
      </w:r>
      <w:proofErr w:type="gramEnd"/>
      <w:r w:rsidRPr="00815E9C">
        <w:rPr>
          <w:sz w:val="28"/>
          <w:szCs w:val="28"/>
          <w:lang w:val="en-US"/>
        </w:rPr>
        <w:t xml:space="preserve"> </w:t>
      </w:r>
      <w:proofErr w:type="gramStart"/>
      <w:r w:rsidRPr="00815E9C">
        <w:rPr>
          <w:sz w:val="28"/>
          <w:szCs w:val="28"/>
          <w:lang w:val="en-US"/>
        </w:rPr>
        <w:t>J. of Applied Mathematics Letters.</w:t>
      </w:r>
      <w:proofErr w:type="gramEnd"/>
      <w:r w:rsidRPr="00815E9C">
        <w:rPr>
          <w:sz w:val="28"/>
          <w:szCs w:val="28"/>
          <w:lang w:val="en-US"/>
        </w:rPr>
        <w:t xml:space="preserve"> Elsevier.46 (2015), 44-49.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17. V. V. </w:t>
      </w:r>
      <w:proofErr w:type="spellStart"/>
      <w:r w:rsidRPr="00815E9C">
        <w:rPr>
          <w:sz w:val="28"/>
          <w:szCs w:val="28"/>
          <w:lang w:val="en-US"/>
        </w:rPr>
        <w:t>Kozlov</w:t>
      </w:r>
      <w:proofErr w:type="spellEnd"/>
      <w:r w:rsidRPr="00815E9C">
        <w:rPr>
          <w:sz w:val="28"/>
          <w:szCs w:val="28"/>
          <w:lang w:val="en-US"/>
        </w:rPr>
        <w:t xml:space="preserve">, A. P. </w:t>
      </w:r>
      <w:proofErr w:type="spellStart"/>
      <w:r w:rsidRPr="00815E9C">
        <w:rPr>
          <w:sz w:val="28"/>
          <w:szCs w:val="28"/>
          <w:lang w:val="en-US"/>
        </w:rPr>
        <w:t>Buslaev</w:t>
      </w:r>
      <w:proofErr w:type="spellEnd"/>
      <w:r w:rsidRPr="00815E9C">
        <w:rPr>
          <w:sz w:val="28"/>
          <w:szCs w:val="28"/>
          <w:lang w:val="en-US"/>
        </w:rPr>
        <w:t xml:space="preserve">, A. G. </w:t>
      </w:r>
      <w:proofErr w:type="spellStart"/>
      <w:r w:rsidRPr="00815E9C">
        <w:rPr>
          <w:sz w:val="28"/>
          <w:szCs w:val="28"/>
          <w:lang w:val="en-US"/>
        </w:rPr>
        <w:t>Tatashev</w:t>
      </w:r>
      <w:proofErr w:type="spellEnd"/>
      <w:r w:rsidRPr="00815E9C">
        <w:rPr>
          <w:sz w:val="28"/>
          <w:szCs w:val="28"/>
          <w:lang w:val="en-US"/>
        </w:rPr>
        <w:t>.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A Dynamical Communication System on a </w:t>
      </w:r>
      <w:proofErr w:type="spellStart"/>
      <w:r w:rsidRPr="00815E9C">
        <w:rPr>
          <w:sz w:val="28"/>
          <w:szCs w:val="28"/>
          <w:lang w:val="en-US"/>
        </w:rPr>
        <w:t>Network.Journal</w:t>
      </w:r>
      <w:proofErr w:type="spellEnd"/>
      <w:r w:rsidRPr="00815E9C">
        <w:rPr>
          <w:sz w:val="28"/>
          <w:szCs w:val="28"/>
          <w:lang w:val="en-US"/>
        </w:rPr>
        <w:t xml:space="preserve"> of Computational and Applied Mathematics, Vol. 275, 2015, 247-261.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18. A.P. </w:t>
      </w:r>
      <w:proofErr w:type="spellStart"/>
      <w:r w:rsidRPr="00815E9C">
        <w:rPr>
          <w:sz w:val="28"/>
          <w:szCs w:val="28"/>
          <w:lang w:val="en-US"/>
        </w:rPr>
        <w:t>Buslaev</w:t>
      </w:r>
      <w:proofErr w:type="spellEnd"/>
      <w:r w:rsidRPr="00815E9C">
        <w:rPr>
          <w:sz w:val="28"/>
          <w:szCs w:val="28"/>
          <w:lang w:val="en-US"/>
        </w:rPr>
        <w:t xml:space="preserve">, </w:t>
      </w:r>
      <w:proofErr w:type="spellStart"/>
      <w:r w:rsidRPr="00815E9C">
        <w:rPr>
          <w:sz w:val="28"/>
          <w:szCs w:val="28"/>
          <w:lang w:val="en-US"/>
        </w:rPr>
        <w:t>M.M.Volkov</w:t>
      </w:r>
      <w:proofErr w:type="spellEnd"/>
      <w:r w:rsidRPr="00815E9C">
        <w:rPr>
          <w:sz w:val="28"/>
          <w:szCs w:val="28"/>
          <w:lang w:val="en-US"/>
        </w:rPr>
        <w:t xml:space="preserve">. </w:t>
      </w:r>
      <w:proofErr w:type="gramStart"/>
      <w:r w:rsidRPr="00815E9C">
        <w:rPr>
          <w:sz w:val="28"/>
          <w:szCs w:val="28"/>
          <w:lang w:val="en-US"/>
        </w:rPr>
        <w:t xml:space="preserve">Optimization and control of transport processes in the distributed </w:t>
      </w:r>
      <w:proofErr w:type="spellStart"/>
      <w:r w:rsidRPr="00815E9C">
        <w:rPr>
          <w:sz w:val="28"/>
          <w:szCs w:val="28"/>
          <w:lang w:val="en-US"/>
        </w:rPr>
        <w:t>system.Proc</w:t>
      </w:r>
      <w:proofErr w:type="spellEnd"/>
      <w:r w:rsidRPr="00815E9C">
        <w:rPr>
          <w:sz w:val="28"/>
          <w:szCs w:val="28"/>
          <w:lang w:val="en-US"/>
        </w:rPr>
        <w:t>.</w:t>
      </w:r>
      <w:proofErr w:type="gramEnd"/>
      <w:r w:rsidRPr="00815E9C">
        <w:rPr>
          <w:sz w:val="28"/>
          <w:szCs w:val="28"/>
          <w:lang w:val="en-US"/>
        </w:rPr>
        <w:t xml:space="preserve"> </w:t>
      </w:r>
      <w:proofErr w:type="gramStart"/>
      <w:r w:rsidRPr="00815E9C">
        <w:rPr>
          <w:sz w:val="28"/>
          <w:szCs w:val="28"/>
          <w:lang w:val="en-US"/>
        </w:rPr>
        <w:t>of</w:t>
      </w:r>
      <w:proofErr w:type="gramEnd"/>
      <w:r w:rsidRPr="00815E9C">
        <w:rPr>
          <w:sz w:val="28"/>
          <w:szCs w:val="28"/>
          <w:lang w:val="en-US"/>
        </w:rPr>
        <w:t xml:space="preserve"> the Ninth Int. Conf. on </w:t>
      </w:r>
      <w:r w:rsidRPr="00815E9C">
        <w:rPr>
          <w:sz w:val="28"/>
          <w:szCs w:val="28"/>
          <w:lang w:val="en-US"/>
        </w:rPr>
        <w:lastRenderedPageBreak/>
        <w:t xml:space="preserve">Dependability and Complex System </w:t>
      </w:r>
      <w:proofErr w:type="spellStart"/>
      <w:r w:rsidRPr="00815E9C">
        <w:rPr>
          <w:sz w:val="28"/>
          <w:szCs w:val="28"/>
          <w:lang w:val="en-US"/>
        </w:rPr>
        <w:t>DepCoS</w:t>
      </w:r>
      <w:proofErr w:type="spellEnd"/>
      <w:r w:rsidRPr="00815E9C">
        <w:rPr>
          <w:sz w:val="28"/>
          <w:szCs w:val="28"/>
          <w:lang w:val="en-US"/>
        </w:rPr>
        <w:t>-RELCOMEX.</w:t>
      </w:r>
      <w:r w:rsidR="00A0247B" w:rsidRPr="00815E9C">
        <w:rPr>
          <w:sz w:val="28"/>
          <w:szCs w:val="28"/>
          <w:lang w:val="en-US"/>
        </w:rPr>
        <w:t xml:space="preserve"> </w:t>
      </w:r>
      <w:proofErr w:type="gramStart"/>
      <w:r w:rsidRPr="00815E9C">
        <w:rPr>
          <w:sz w:val="28"/>
          <w:szCs w:val="28"/>
          <w:lang w:val="en-US"/>
        </w:rPr>
        <w:t>Advances in Intelligent Systems and Computing.</w:t>
      </w:r>
      <w:proofErr w:type="gramEnd"/>
      <w:r w:rsidRPr="00815E9C">
        <w:rPr>
          <w:sz w:val="28"/>
          <w:szCs w:val="28"/>
          <w:lang w:val="en-US"/>
        </w:rPr>
        <w:t xml:space="preserve"> V. 286, 2014, 123-132.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19. </w:t>
      </w:r>
      <w:proofErr w:type="spellStart"/>
      <w:r w:rsidRPr="00815E9C">
        <w:rPr>
          <w:sz w:val="28"/>
          <w:szCs w:val="28"/>
          <w:lang w:val="en-US"/>
        </w:rPr>
        <w:t>Buslaev</w:t>
      </w:r>
      <w:proofErr w:type="spellEnd"/>
      <w:r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A.P.</w:t>
      </w:r>
      <w:proofErr w:type="gramStart"/>
      <w:r w:rsidRPr="00815E9C">
        <w:rPr>
          <w:sz w:val="28"/>
          <w:szCs w:val="28"/>
          <w:lang w:val="en-US"/>
        </w:rPr>
        <w:t>,ProvorovA.V</w:t>
      </w:r>
      <w:proofErr w:type="spellEnd"/>
      <w:proofErr w:type="gramEnd"/>
      <w:r w:rsidRPr="00815E9C">
        <w:rPr>
          <w:sz w:val="28"/>
          <w:szCs w:val="28"/>
          <w:lang w:val="en-US"/>
        </w:rPr>
        <w:t xml:space="preserve">., </w:t>
      </w:r>
      <w:proofErr w:type="spellStart"/>
      <w:r w:rsidRPr="00815E9C">
        <w:rPr>
          <w:sz w:val="28"/>
          <w:szCs w:val="28"/>
          <w:lang w:val="en-US"/>
        </w:rPr>
        <w:t>Yashina</w:t>
      </w:r>
      <w:proofErr w:type="spellEnd"/>
      <w:r w:rsidRPr="00815E9C">
        <w:rPr>
          <w:sz w:val="28"/>
          <w:szCs w:val="28"/>
          <w:lang w:val="en-US"/>
        </w:rPr>
        <w:t xml:space="preserve"> M.V. Mathematical </w:t>
      </w:r>
      <w:proofErr w:type="spellStart"/>
      <w:r w:rsidRPr="00815E9C">
        <w:rPr>
          <w:sz w:val="28"/>
          <w:szCs w:val="28"/>
          <w:lang w:val="en-US"/>
        </w:rPr>
        <w:t>Recognation</w:t>
      </w:r>
      <w:proofErr w:type="spellEnd"/>
      <w:r w:rsidRPr="00815E9C">
        <w:rPr>
          <w:sz w:val="28"/>
          <w:szCs w:val="28"/>
          <w:lang w:val="en-US"/>
        </w:rPr>
        <w:t xml:space="preserve"> Problems of particle flow characteristics by video </w:t>
      </w:r>
      <w:proofErr w:type="spellStart"/>
      <w:r w:rsidRPr="00815E9C">
        <w:rPr>
          <w:sz w:val="28"/>
          <w:szCs w:val="28"/>
          <w:lang w:val="en-US"/>
        </w:rPr>
        <w:t>seguence</w:t>
      </w:r>
      <w:proofErr w:type="spellEnd"/>
      <w:r w:rsidRPr="00815E9C">
        <w:rPr>
          <w:sz w:val="28"/>
          <w:szCs w:val="28"/>
          <w:lang w:val="en-US"/>
        </w:rPr>
        <w:t xml:space="preserve"> Images / Proceed. </w:t>
      </w:r>
      <w:proofErr w:type="gramStart"/>
      <w:r w:rsidRPr="00815E9C">
        <w:rPr>
          <w:sz w:val="28"/>
          <w:szCs w:val="28"/>
          <w:lang w:val="en-US"/>
        </w:rPr>
        <w:t>of</w:t>
      </w:r>
      <w:proofErr w:type="gramEnd"/>
      <w:r w:rsidRPr="00815E9C">
        <w:rPr>
          <w:sz w:val="28"/>
          <w:szCs w:val="28"/>
          <w:lang w:val="en-US"/>
        </w:rPr>
        <w:t xml:space="preserve"> IPCV, 2013, Las-Vegas, USA.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20. Магн</w:t>
      </w:r>
      <w:r w:rsidR="00AD0011" w:rsidRPr="00134C36">
        <w:rPr>
          <w:sz w:val="28"/>
          <w:szCs w:val="28"/>
        </w:rPr>
        <w:t>ицкий Л. Ф. Арифметика. — Факси</w:t>
      </w:r>
      <w:r w:rsidRPr="00134C36">
        <w:rPr>
          <w:sz w:val="28"/>
          <w:szCs w:val="28"/>
        </w:rPr>
        <w:t xml:space="preserve">мильное издание 1703 г. — СПб.: </w:t>
      </w:r>
      <w:proofErr w:type="spellStart"/>
      <w:r w:rsidRPr="00134C36">
        <w:rPr>
          <w:sz w:val="28"/>
          <w:szCs w:val="28"/>
        </w:rPr>
        <w:t>Альфарет</w:t>
      </w:r>
      <w:proofErr w:type="spellEnd"/>
      <w:r w:rsidRPr="00134C36">
        <w:rPr>
          <w:sz w:val="28"/>
          <w:szCs w:val="28"/>
        </w:rPr>
        <w:t xml:space="preserve">, 2009. — 664 </w:t>
      </w:r>
      <w:proofErr w:type="gramStart"/>
      <w:r w:rsidRPr="00134C36">
        <w:rPr>
          <w:sz w:val="28"/>
          <w:szCs w:val="28"/>
        </w:rPr>
        <w:t>с</w:t>
      </w:r>
      <w:proofErr w:type="gramEnd"/>
      <w:r w:rsidRPr="00134C36">
        <w:rPr>
          <w:sz w:val="28"/>
          <w:szCs w:val="28"/>
        </w:rPr>
        <w:t>.</w:t>
      </w:r>
    </w:p>
    <w:p w:rsidR="00E671EF" w:rsidRPr="00815E9C" w:rsidRDefault="00E671EF" w:rsidP="00A0247B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815E9C">
        <w:rPr>
          <w:b/>
          <w:sz w:val="28"/>
          <w:szCs w:val="28"/>
          <w:lang w:val="en-US"/>
        </w:rPr>
        <w:t>Reference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1. Van </w:t>
      </w:r>
      <w:proofErr w:type="spellStart"/>
      <w:r w:rsidRPr="00815E9C">
        <w:rPr>
          <w:sz w:val="28"/>
          <w:szCs w:val="28"/>
          <w:lang w:val="en-US"/>
        </w:rPr>
        <w:t>der</w:t>
      </w:r>
      <w:proofErr w:type="spellEnd"/>
      <w:r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Waerden</w:t>
      </w:r>
      <w:proofErr w:type="spellEnd"/>
      <w:r w:rsidRPr="00815E9C">
        <w:rPr>
          <w:sz w:val="28"/>
          <w:szCs w:val="28"/>
          <w:lang w:val="en-US"/>
        </w:rPr>
        <w:t>, B</w:t>
      </w:r>
      <w:r w:rsidR="00AD0011" w:rsidRPr="00815E9C">
        <w:rPr>
          <w:sz w:val="28"/>
          <w:szCs w:val="28"/>
          <w:lang w:val="en-US"/>
        </w:rPr>
        <w:t xml:space="preserve">.L. (1959). </w:t>
      </w:r>
      <w:proofErr w:type="spellStart"/>
      <w:proofErr w:type="gramStart"/>
      <w:r w:rsidR="00AD0011" w:rsidRPr="00815E9C">
        <w:rPr>
          <w:sz w:val="28"/>
          <w:szCs w:val="28"/>
          <w:lang w:val="en-US"/>
        </w:rPr>
        <w:t>Probuzhda</w:t>
      </w:r>
      <w:r w:rsidRPr="00815E9C">
        <w:rPr>
          <w:sz w:val="28"/>
          <w:szCs w:val="28"/>
          <w:lang w:val="en-US"/>
        </w:rPr>
        <w:t>jushayasya</w:t>
      </w:r>
      <w:proofErr w:type="spellEnd"/>
      <w:r w:rsidR="00AD0011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nauka</w:t>
      </w:r>
      <w:proofErr w:type="spellEnd"/>
      <w:r w:rsidRPr="00815E9C">
        <w:rPr>
          <w:sz w:val="28"/>
          <w:szCs w:val="28"/>
          <w:lang w:val="en-US"/>
        </w:rPr>
        <w:t>.</w:t>
      </w:r>
      <w:proofErr w:type="gramEnd"/>
      <w:r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Matematika</w:t>
      </w:r>
      <w:proofErr w:type="spellEnd"/>
      <w:r w:rsidR="00AD0011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Drevnego</w:t>
      </w:r>
      <w:proofErr w:type="spellEnd"/>
      <w:r w:rsidR="00AD0011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Egipta</w:t>
      </w:r>
      <w:proofErr w:type="spellEnd"/>
      <w:r w:rsidRPr="00815E9C">
        <w:rPr>
          <w:sz w:val="28"/>
          <w:szCs w:val="28"/>
          <w:lang w:val="en-US"/>
        </w:rPr>
        <w:t xml:space="preserve">, </w:t>
      </w:r>
      <w:proofErr w:type="spellStart"/>
      <w:r w:rsidRPr="00815E9C">
        <w:rPr>
          <w:sz w:val="28"/>
          <w:szCs w:val="28"/>
          <w:lang w:val="en-US"/>
        </w:rPr>
        <w:t>Vavilonai</w:t>
      </w:r>
      <w:proofErr w:type="spellEnd"/>
      <w:r w:rsidR="00AD0011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Grecii</w:t>
      </w:r>
      <w:proofErr w:type="spellEnd"/>
      <w:r w:rsidRPr="00815E9C">
        <w:rPr>
          <w:sz w:val="28"/>
          <w:szCs w:val="28"/>
          <w:lang w:val="en-US"/>
        </w:rPr>
        <w:t xml:space="preserve"> [Awakening science. Mathematics of ancient Egypt, Babylon and Greece], MIR, 460 p. (In Russ)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2. </w:t>
      </w:r>
      <w:proofErr w:type="spellStart"/>
      <w:r w:rsidRPr="00815E9C">
        <w:rPr>
          <w:sz w:val="28"/>
          <w:szCs w:val="28"/>
          <w:lang w:val="en-US"/>
        </w:rPr>
        <w:t>Yushkevich</w:t>
      </w:r>
      <w:proofErr w:type="spellEnd"/>
      <w:r w:rsidRPr="00815E9C">
        <w:rPr>
          <w:sz w:val="28"/>
          <w:szCs w:val="28"/>
          <w:lang w:val="en-US"/>
        </w:rPr>
        <w:t xml:space="preserve"> A.P. (1961). </w:t>
      </w:r>
      <w:proofErr w:type="spellStart"/>
      <w:r w:rsidRPr="00815E9C">
        <w:rPr>
          <w:sz w:val="28"/>
          <w:szCs w:val="28"/>
          <w:lang w:val="en-US"/>
        </w:rPr>
        <w:t>Istoriyamatematiki</w:t>
      </w:r>
      <w:proofErr w:type="spellEnd"/>
      <w:r w:rsidRPr="00815E9C">
        <w:rPr>
          <w:sz w:val="28"/>
          <w:szCs w:val="28"/>
          <w:lang w:val="en-US"/>
        </w:rPr>
        <w:t xml:space="preserve"> v </w:t>
      </w:r>
      <w:proofErr w:type="spellStart"/>
      <w:r w:rsidRPr="00815E9C">
        <w:rPr>
          <w:sz w:val="28"/>
          <w:szCs w:val="28"/>
          <w:lang w:val="en-US"/>
        </w:rPr>
        <w:t>srednieveka</w:t>
      </w:r>
      <w:proofErr w:type="spellEnd"/>
      <w:r w:rsidRPr="00815E9C">
        <w:rPr>
          <w:sz w:val="28"/>
          <w:szCs w:val="28"/>
          <w:lang w:val="en-US"/>
        </w:rPr>
        <w:t xml:space="preserve"> [History of Mathematics in the </w:t>
      </w:r>
      <w:proofErr w:type="gramStart"/>
      <w:r w:rsidRPr="00815E9C">
        <w:rPr>
          <w:sz w:val="28"/>
          <w:szCs w:val="28"/>
          <w:lang w:val="en-US"/>
        </w:rPr>
        <w:t>Middle</w:t>
      </w:r>
      <w:proofErr w:type="gramEnd"/>
      <w:r w:rsidRPr="00815E9C">
        <w:rPr>
          <w:sz w:val="28"/>
          <w:szCs w:val="28"/>
          <w:lang w:val="en-US"/>
        </w:rPr>
        <w:t xml:space="preserve"> Ages]. MIR: </w:t>
      </w:r>
      <w:proofErr w:type="spellStart"/>
      <w:r w:rsidRPr="00815E9C">
        <w:rPr>
          <w:sz w:val="28"/>
          <w:szCs w:val="28"/>
          <w:lang w:val="en-US"/>
        </w:rPr>
        <w:t>Physmatgiz</w:t>
      </w:r>
      <w:proofErr w:type="spellEnd"/>
      <w:r w:rsidRPr="00815E9C">
        <w:rPr>
          <w:sz w:val="28"/>
          <w:szCs w:val="28"/>
          <w:lang w:val="en-US"/>
        </w:rPr>
        <w:t>, 448 p. (In Russ)</w:t>
      </w:r>
    </w:p>
    <w:p w:rsidR="00E671EF" w:rsidRPr="00815E9C" w:rsidRDefault="00AD0011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3. Arnold V.I. (1996). </w:t>
      </w:r>
      <w:proofErr w:type="spellStart"/>
      <w:proofErr w:type="gramStart"/>
      <w:r w:rsidRPr="00815E9C">
        <w:rPr>
          <w:sz w:val="28"/>
          <w:szCs w:val="28"/>
          <w:lang w:val="en-US"/>
        </w:rPr>
        <w:t>Topolog</w:t>
      </w:r>
      <w:r w:rsidR="00E671EF" w:rsidRPr="00815E9C">
        <w:rPr>
          <w:sz w:val="28"/>
          <w:szCs w:val="28"/>
          <w:lang w:val="en-US"/>
        </w:rPr>
        <w:t>icheskie</w:t>
      </w:r>
      <w:proofErr w:type="spellEnd"/>
      <w:r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problemy</w:t>
      </w:r>
      <w:proofErr w:type="spellEnd"/>
      <w:r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teorii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rasprostranenija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voln</w:t>
      </w:r>
      <w:proofErr w:type="spellEnd"/>
      <w:r w:rsidR="00E671EF" w:rsidRPr="00815E9C">
        <w:rPr>
          <w:sz w:val="28"/>
          <w:szCs w:val="28"/>
          <w:lang w:val="en-US"/>
        </w:rPr>
        <w:t xml:space="preserve"> [Topological</w:t>
      </w:r>
      <w:r w:rsidR="00134C36" w:rsidRPr="00815E9C">
        <w:rPr>
          <w:sz w:val="28"/>
          <w:szCs w:val="28"/>
          <w:lang w:val="en-US"/>
        </w:rPr>
        <w:t xml:space="preserve"> problems of the theory of wave </w:t>
      </w:r>
      <w:r w:rsidR="00E671EF" w:rsidRPr="00815E9C">
        <w:rPr>
          <w:sz w:val="28"/>
          <w:szCs w:val="28"/>
          <w:lang w:val="en-US"/>
        </w:rPr>
        <w:t>propagation].</w:t>
      </w:r>
      <w:proofErr w:type="gramEnd"/>
      <w:r w:rsidR="00134C36" w:rsidRPr="00815E9C">
        <w:rPr>
          <w:sz w:val="28"/>
          <w:szCs w:val="28"/>
          <w:lang w:val="en-US"/>
        </w:rPr>
        <w:t xml:space="preserve"> </w:t>
      </w:r>
      <w:r w:rsidR="00E671EF" w:rsidRPr="00815E9C">
        <w:rPr>
          <w:sz w:val="28"/>
          <w:szCs w:val="28"/>
          <w:lang w:val="en-US"/>
        </w:rPr>
        <w:t>Russian</w:t>
      </w:r>
      <w:r w:rsidR="00134C36" w:rsidRPr="00815E9C">
        <w:rPr>
          <w:sz w:val="28"/>
          <w:szCs w:val="28"/>
          <w:lang w:val="en-US"/>
        </w:rPr>
        <w:t xml:space="preserve"> </w:t>
      </w:r>
      <w:r w:rsidR="00E671EF" w:rsidRPr="00815E9C">
        <w:rPr>
          <w:sz w:val="28"/>
          <w:szCs w:val="28"/>
          <w:lang w:val="en-US"/>
        </w:rPr>
        <w:t>Mathematical</w:t>
      </w:r>
      <w:r w:rsidR="00134C36" w:rsidRPr="00815E9C">
        <w:rPr>
          <w:sz w:val="28"/>
          <w:szCs w:val="28"/>
          <w:lang w:val="en-US"/>
        </w:rPr>
        <w:t xml:space="preserve"> </w:t>
      </w:r>
      <w:r w:rsidR="00E671EF" w:rsidRPr="00815E9C">
        <w:rPr>
          <w:sz w:val="28"/>
          <w:szCs w:val="28"/>
          <w:lang w:val="en-US"/>
        </w:rPr>
        <w:t>Surveys, 1996, 51:1, 1–47pp. (</w:t>
      </w:r>
      <w:proofErr w:type="spellStart"/>
      <w:r w:rsidR="00E671EF" w:rsidRPr="00815E9C">
        <w:rPr>
          <w:sz w:val="28"/>
          <w:szCs w:val="28"/>
          <w:lang w:val="en-US"/>
        </w:rPr>
        <w:t>InRuss</w:t>
      </w:r>
      <w:proofErr w:type="spellEnd"/>
      <w:r w:rsidR="00E671EF" w:rsidRPr="00815E9C">
        <w:rPr>
          <w:sz w:val="28"/>
          <w:szCs w:val="28"/>
          <w:lang w:val="en-US"/>
        </w:rPr>
        <w:t>)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4. </w:t>
      </w:r>
      <w:proofErr w:type="spellStart"/>
      <w:r w:rsidRPr="00815E9C">
        <w:rPr>
          <w:sz w:val="28"/>
          <w:szCs w:val="28"/>
          <w:lang w:val="en-US"/>
        </w:rPr>
        <w:t>Smishlyaev</w:t>
      </w:r>
      <w:proofErr w:type="spellEnd"/>
      <w:r w:rsidRPr="00815E9C">
        <w:rPr>
          <w:sz w:val="28"/>
          <w:szCs w:val="28"/>
          <w:lang w:val="en-US"/>
        </w:rPr>
        <w:t xml:space="preserve"> V.K. (19</w:t>
      </w:r>
      <w:r w:rsidR="00134C36" w:rsidRPr="00815E9C">
        <w:rPr>
          <w:sz w:val="28"/>
          <w:szCs w:val="28"/>
          <w:lang w:val="en-US"/>
        </w:rPr>
        <w:t xml:space="preserve">97). O </w:t>
      </w:r>
      <w:proofErr w:type="spellStart"/>
      <w:r w:rsidR="00134C36" w:rsidRPr="00815E9C">
        <w:rPr>
          <w:sz w:val="28"/>
          <w:szCs w:val="28"/>
          <w:lang w:val="en-US"/>
        </w:rPr>
        <w:t>matematike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134C36" w:rsidRPr="00815E9C">
        <w:rPr>
          <w:sz w:val="28"/>
          <w:szCs w:val="28"/>
          <w:lang w:val="en-US"/>
        </w:rPr>
        <w:t>i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matematikah</w:t>
      </w:r>
      <w:proofErr w:type="spellEnd"/>
      <w:r w:rsidRPr="00815E9C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815E9C">
        <w:rPr>
          <w:sz w:val="28"/>
          <w:szCs w:val="28"/>
          <w:lang w:val="en-US"/>
        </w:rPr>
        <w:t>Ocherki</w:t>
      </w:r>
      <w:proofErr w:type="spellEnd"/>
      <w:r w:rsidRPr="00815E9C">
        <w:rPr>
          <w:sz w:val="28"/>
          <w:szCs w:val="28"/>
          <w:lang w:val="en-US"/>
        </w:rPr>
        <w:t xml:space="preserve"> [About</w:t>
      </w:r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mathemat-ics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r w:rsidRPr="00815E9C">
        <w:rPr>
          <w:sz w:val="28"/>
          <w:szCs w:val="28"/>
          <w:lang w:val="en-US"/>
        </w:rPr>
        <w:t>and</w:t>
      </w:r>
      <w:r w:rsidR="00134C36" w:rsidRPr="00815E9C">
        <w:rPr>
          <w:sz w:val="28"/>
          <w:szCs w:val="28"/>
          <w:lang w:val="en-US"/>
        </w:rPr>
        <w:t xml:space="preserve"> </w:t>
      </w:r>
      <w:r w:rsidRPr="00815E9C">
        <w:rPr>
          <w:sz w:val="28"/>
          <w:szCs w:val="28"/>
          <w:lang w:val="en-US"/>
        </w:rPr>
        <w:t>mathematicians.</w:t>
      </w:r>
      <w:proofErr w:type="gramEnd"/>
      <w:r w:rsidRPr="00815E9C">
        <w:rPr>
          <w:sz w:val="28"/>
          <w:szCs w:val="28"/>
          <w:lang w:val="en-US"/>
        </w:rPr>
        <w:t xml:space="preserve"> </w:t>
      </w:r>
      <w:proofErr w:type="gramStart"/>
      <w:r w:rsidRPr="00815E9C">
        <w:rPr>
          <w:sz w:val="28"/>
          <w:szCs w:val="28"/>
          <w:lang w:val="en-US"/>
        </w:rPr>
        <w:t>Essays].</w:t>
      </w:r>
      <w:proofErr w:type="gramEnd"/>
      <w:r w:rsidRPr="00815E9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15E9C">
        <w:rPr>
          <w:sz w:val="28"/>
          <w:szCs w:val="28"/>
          <w:lang w:val="en-US"/>
        </w:rPr>
        <w:t>Joshkar</w:t>
      </w:r>
      <w:proofErr w:type="spellEnd"/>
      <w:r w:rsidRPr="00815E9C">
        <w:rPr>
          <w:sz w:val="28"/>
          <w:szCs w:val="28"/>
          <w:lang w:val="en-US"/>
        </w:rPr>
        <w:t>-Ola.</w:t>
      </w:r>
      <w:proofErr w:type="gramEnd"/>
      <w:r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Marijskoe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knizhnoe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izd-vo</w:t>
      </w:r>
      <w:proofErr w:type="spellEnd"/>
      <w:r w:rsidRPr="00815E9C">
        <w:rPr>
          <w:sz w:val="28"/>
          <w:szCs w:val="28"/>
          <w:lang w:val="en-US"/>
        </w:rPr>
        <w:t>, 224 p. (</w:t>
      </w:r>
      <w:proofErr w:type="spellStart"/>
      <w:r w:rsidRPr="00815E9C">
        <w:rPr>
          <w:sz w:val="28"/>
          <w:szCs w:val="28"/>
          <w:lang w:val="en-US"/>
        </w:rPr>
        <w:t>InRuss</w:t>
      </w:r>
      <w:proofErr w:type="spellEnd"/>
      <w:r w:rsidRPr="00815E9C">
        <w:rPr>
          <w:sz w:val="28"/>
          <w:szCs w:val="28"/>
          <w:lang w:val="en-US"/>
        </w:rPr>
        <w:t>)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5. </w:t>
      </w:r>
      <w:proofErr w:type="spellStart"/>
      <w:r w:rsidRPr="00815E9C">
        <w:rPr>
          <w:sz w:val="28"/>
          <w:szCs w:val="28"/>
          <w:lang w:val="en-US"/>
        </w:rPr>
        <w:t>Kolmogorov</w:t>
      </w:r>
      <w:proofErr w:type="spellEnd"/>
      <w:r w:rsidRPr="00815E9C">
        <w:rPr>
          <w:sz w:val="28"/>
          <w:szCs w:val="28"/>
          <w:lang w:val="en-US"/>
        </w:rPr>
        <w:t xml:space="preserve"> A.N. (1998). </w:t>
      </w:r>
      <w:proofErr w:type="spellStart"/>
      <w:proofErr w:type="gramStart"/>
      <w:r w:rsidRPr="00815E9C">
        <w:rPr>
          <w:sz w:val="28"/>
          <w:szCs w:val="28"/>
          <w:lang w:val="en-US"/>
        </w:rPr>
        <w:t>Matematika</w:t>
      </w:r>
      <w:proofErr w:type="spellEnd"/>
      <w:r w:rsidRPr="00815E9C">
        <w:rPr>
          <w:sz w:val="28"/>
          <w:szCs w:val="28"/>
          <w:lang w:val="en-US"/>
        </w:rPr>
        <w:t>.</w:t>
      </w:r>
      <w:proofErr w:type="gramEnd"/>
      <w:r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Jenciklopediya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Matematika</w:t>
      </w:r>
      <w:proofErr w:type="spellEnd"/>
      <w:r w:rsidRPr="00815E9C">
        <w:rPr>
          <w:sz w:val="28"/>
          <w:szCs w:val="28"/>
          <w:lang w:val="en-US"/>
        </w:rPr>
        <w:t xml:space="preserve"> [Mathematics. </w:t>
      </w:r>
      <w:proofErr w:type="gramStart"/>
      <w:r w:rsidRPr="00815E9C">
        <w:rPr>
          <w:sz w:val="28"/>
          <w:szCs w:val="28"/>
          <w:lang w:val="en-US"/>
        </w:rPr>
        <w:t>Encyclopedia</w:t>
      </w:r>
      <w:r w:rsidR="00134C36" w:rsidRPr="00815E9C">
        <w:rPr>
          <w:sz w:val="28"/>
          <w:szCs w:val="28"/>
          <w:lang w:val="en-US"/>
        </w:rPr>
        <w:t xml:space="preserve"> </w:t>
      </w:r>
      <w:r w:rsidRPr="00815E9C">
        <w:rPr>
          <w:sz w:val="28"/>
          <w:szCs w:val="28"/>
          <w:lang w:val="en-US"/>
        </w:rPr>
        <w:t>of</w:t>
      </w:r>
      <w:r w:rsidR="00134C36" w:rsidRPr="00815E9C">
        <w:rPr>
          <w:sz w:val="28"/>
          <w:szCs w:val="28"/>
          <w:lang w:val="en-US"/>
        </w:rPr>
        <w:t xml:space="preserve"> Mathematics].</w:t>
      </w:r>
      <w:proofErr w:type="gram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134C36" w:rsidRPr="00815E9C">
        <w:rPr>
          <w:sz w:val="28"/>
          <w:szCs w:val="28"/>
          <w:lang w:val="en-US"/>
        </w:rPr>
        <w:t>Bol'sha</w:t>
      </w:r>
      <w:r w:rsidRPr="00815E9C">
        <w:rPr>
          <w:sz w:val="28"/>
          <w:szCs w:val="28"/>
          <w:lang w:val="en-US"/>
        </w:rPr>
        <w:t>ya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Rossijskaya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enciklopediya</w:t>
      </w:r>
      <w:proofErr w:type="spellEnd"/>
      <w:r w:rsidRPr="00815E9C">
        <w:rPr>
          <w:sz w:val="28"/>
          <w:szCs w:val="28"/>
          <w:lang w:val="en-US"/>
        </w:rPr>
        <w:t>, 846 p. (</w:t>
      </w:r>
      <w:proofErr w:type="spellStart"/>
      <w:r w:rsidRPr="00815E9C">
        <w:rPr>
          <w:sz w:val="28"/>
          <w:szCs w:val="28"/>
          <w:lang w:val="en-US"/>
        </w:rPr>
        <w:t>InRuss</w:t>
      </w:r>
      <w:proofErr w:type="spellEnd"/>
      <w:r w:rsidRPr="00815E9C">
        <w:rPr>
          <w:sz w:val="28"/>
          <w:szCs w:val="28"/>
          <w:lang w:val="en-US"/>
        </w:rPr>
        <w:t>)</w:t>
      </w:r>
    </w:p>
    <w:p w:rsidR="00E671EF" w:rsidRPr="00815E9C" w:rsidRDefault="00134C36" w:rsidP="00FD3026">
      <w:pPr>
        <w:spacing w:line="360" w:lineRule="auto"/>
        <w:rPr>
          <w:sz w:val="28"/>
          <w:szCs w:val="28"/>
          <w:lang w:val="en-US"/>
        </w:rPr>
      </w:pPr>
      <w:proofErr w:type="gramStart"/>
      <w:r w:rsidRPr="00815E9C">
        <w:rPr>
          <w:sz w:val="28"/>
          <w:szCs w:val="28"/>
          <w:lang w:val="en-US"/>
        </w:rPr>
        <w:t>6.Nikol'skiy</w:t>
      </w:r>
      <w:proofErr w:type="gramEnd"/>
      <w:r w:rsidRPr="00815E9C">
        <w:rPr>
          <w:sz w:val="28"/>
          <w:szCs w:val="28"/>
          <w:lang w:val="en-US"/>
        </w:rPr>
        <w:t xml:space="preserve"> C.M. (2003). </w:t>
      </w:r>
      <w:proofErr w:type="spellStart"/>
      <w:r w:rsidRPr="00815E9C">
        <w:rPr>
          <w:sz w:val="28"/>
          <w:szCs w:val="28"/>
          <w:lang w:val="en-US"/>
        </w:rPr>
        <w:t>Vospo</w:t>
      </w:r>
      <w:r w:rsidR="00E671EF" w:rsidRPr="00815E9C">
        <w:rPr>
          <w:sz w:val="28"/>
          <w:szCs w:val="28"/>
          <w:lang w:val="en-US"/>
        </w:rPr>
        <w:t>minania</w:t>
      </w:r>
      <w:proofErr w:type="spellEnd"/>
      <w:r w:rsidRPr="00815E9C">
        <w:rPr>
          <w:sz w:val="28"/>
          <w:szCs w:val="28"/>
          <w:lang w:val="en-US"/>
        </w:rPr>
        <w:t xml:space="preserve"> </w:t>
      </w:r>
      <w:r w:rsidR="00E671EF" w:rsidRPr="00815E9C">
        <w:rPr>
          <w:sz w:val="28"/>
          <w:szCs w:val="28"/>
          <w:lang w:val="en-US"/>
        </w:rPr>
        <w:t>[Memories]. MIAN, 159 p. (In Russ)</w:t>
      </w:r>
    </w:p>
    <w:p w:rsidR="00A0247B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7. </w:t>
      </w:r>
      <w:proofErr w:type="spellStart"/>
      <w:r w:rsidRPr="00815E9C">
        <w:rPr>
          <w:sz w:val="28"/>
          <w:szCs w:val="28"/>
          <w:lang w:val="en-US"/>
        </w:rPr>
        <w:t>Buslaev</w:t>
      </w:r>
      <w:proofErr w:type="spellEnd"/>
      <w:r w:rsidRPr="00815E9C">
        <w:rPr>
          <w:sz w:val="28"/>
          <w:szCs w:val="28"/>
          <w:lang w:val="en-US"/>
        </w:rPr>
        <w:t xml:space="preserve"> A.P. (2006). </w:t>
      </w:r>
      <w:proofErr w:type="spellStart"/>
      <w:proofErr w:type="gramStart"/>
      <w:r w:rsidRPr="00815E9C">
        <w:rPr>
          <w:sz w:val="28"/>
          <w:szCs w:val="28"/>
          <w:lang w:val="en-US"/>
        </w:rPr>
        <w:t>Bolshoye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derevo</w:t>
      </w:r>
      <w:proofErr w:type="spellEnd"/>
      <w:r w:rsidRPr="00815E9C">
        <w:rPr>
          <w:sz w:val="28"/>
          <w:szCs w:val="28"/>
          <w:lang w:val="en-US"/>
        </w:rPr>
        <w:t xml:space="preserve"> [A big tree], MADI-M, 19 p.</w:t>
      </w:r>
      <w:proofErr w:type="gramEnd"/>
      <w:r w:rsidRPr="00815E9C">
        <w:rPr>
          <w:sz w:val="28"/>
          <w:szCs w:val="28"/>
          <w:lang w:val="en-US"/>
        </w:rPr>
        <w:t xml:space="preserve"> 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>(In Russ)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8. </w:t>
      </w:r>
      <w:proofErr w:type="spellStart"/>
      <w:r w:rsidRPr="00815E9C">
        <w:rPr>
          <w:sz w:val="28"/>
          <w:szCs w:val="28"/>
          <w:lang w:val="en-US"/>
        </w:rPr>
        <w:t>Buslaev</w:t>
      </w:r>
      <w:proofErr w:type="spellEnd"/>
      <w:r w:rsidRPr="00815E9C">
        <w:rPr>
          <w:sz w:val="28"/>
          <w:szCs w:val="28"/>
          <w:lang w:val="en-US"/>
        </w:rPr>
        <w:t xml:space="preserve"> A</w:t>
      </w:r>
      <w:r w:rsidR="00134C36" w:rsidRPr="00815E9C">
        <w:rPr>
          <w:sz w:val="28"/>
          <w:szCs w:val="28"/>
          <w:lang w:val="en-US"/>
        </w:rPr>
        <w:t xml:space="preserve">.P., </w:t>
      </w:r>
      <w:proofErr w:type="spellStart"/>
      <w:r w:rsidR="00134C36" w:rsidRPr="00815E9C">
        <w:rPr>
          <w:sz w:val="28"/>
          <w:szCs w:val="28"/>
          <w:lang w:val="en-US"/>
        </w:rPr>
        <w:t>Magaril-Ilyaev</w:t>
      </w:r>
      <w:proofErr w:type="spellEnd"/>
      <w:r w:rsidR="00134C36" w:rsidRPr="00815E9C">
        <w:rPr>
          <w:sz w:val="28"/>
          <w:szCs w:val="28"/>
          <w:lang w:val="en-US"/>
        </w:rPr>
        <w:t xml:space="preserve"> G.G., </w:t>
      </w:r>
      <w:proofErr w:type="spellStart"/>
      <w:r w:rsidR="00134C36" w:rsidRPr="00815E9C">
        <w:rPr>
          <w:sz w:val="28"/>
          <w:szCs w:val="28"/>
          <w:lang w:val="en-US"/>
        </w:rPr>
        <w:t>Tikho</w:t>
      </w:r>
      <w:r w:rsidRPr="00815E9C">
        <w:rPr>
          <w:sz w:val="28"/>
          <w:szCs w:val="28"/>
          <w:lang w:val="en-US"/>
        </w:rPr>
        <w:t>mirov</w:t>
      </w:r>
      <w:proofErr w:type="spellEnd"/>
      <w:r w:rsidRPr="00815E9C">
        <w:rPr>
          <w:sz w:val="28"/>
          <w:szCs w:val="28"/>
          <w:lang w:val="en-US"/>
        </w:rPr>
        <w:t xml:space="preserve"> V. M., </w:t>
      </w:r>
      <w:proofErr w:type="spellStart"/>
      <w:r w:rsidRPr="00815E9C">
        <w:rPr>
          <w:sz w:val="28"/>
          <w:szCs w:val="28"/>
          <w:lang w:val="en-US"/>
        </w:rPr>
        <w:t>Seleznyov</w:t>
      </w:r>
      <w:proofErr w:type="spellEnd"/>
      <w:r w:rsidRPr="00815E9C">
        <w:rPr>
          <w:sz w:val="28"/>
          <w:szCs w:val="28"/>
          <w:lang w:val="en-US"/>
        </w:rPr>
        <w:t xml:space="preserve"> O. V., Far-</w:t>
      </w:r>
      <w:proofErr w:type="spellStart"/>
      <w:r w:rsidRPr="00815E9C">
        <w:rPr>
          <w:sz w:val="28"/>
          <w:szCs w:val="28"/>
          <w:lang w:val="en-US"/>
        </w:rPr>
        <w:t>kovYu.A.an</w:t>
      </w:r>
      <w:r w:rsidR="00134C36" w:rsidRPr="00815E9C">
        <w:rPr>
          <w:sz w:val="28"/>
          <w:szCs w:val="28"/>
          <w:lang w:val="en-US"/>
        </w:rPr>
        <w:t>d</w:t>
      </w:r>
      <w:proofErr w:type="spellEnd"/>
      <w:r w:rsidR="00134C36" w:rsidRPr="00815E9C">
        <w:rPr>
          <w:sz w:val="28"/>
          <w:szCs w:val="28"/>
          <w:lang w:val="en-US"/>
        </w:rPr>
        <w:t xml:space="preserve"> etc. (1998). </w:t>
      </w:r>
      <w:proofErr w:type="spellStart"/>
      <w:proofErr w:type="gramStart"/>
      <w:r w:rsidR="00134C36" w:rsidRPr="00815E9C">
        <w:rPr>
          <w:sz w:val="28"/>
          <w:szCs w:val="28"/>
          <w:lang w:val="en-US"/>
        </w:rPr>
        <w:t>Razvitiye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134C36" w:rsidRPr="00815E9C">
        <w:rPr>
          <w:sz w:val="28"/>
          <w:szCs w:val="28"/>
          <w:lang w:val="en-US"/>
        </w:rPr>
        <w:t>kursa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134C36" w:rsidRPr="00815E9C">
        <w:rPr>
          <w:sz w:val="28"/>
          <w:szCs w:val="28"/>
          <w:lang w:val="en-US"/>
        </w:rPr>
        <w:t>ma</w:t>
      </w:r>
      <w:r w:rsidRPr="00815E9C">
        <w:rPr>
          <w:sz w:val="28"/>
          <w:szCs w:val="28"/>
          <w:lang w:val="en-US"/>
        </w:rPr>
        <w:t>tematiki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r w:rsidRPr="00815E9C">
        <w:rPr>
          <w:sz w:val="28"/>
          <w:szCs w:val="28"/>
          <w:lang w:val="en-US"/>
        </w:rPr>
        <w:t>v</w:t>
      </w:r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tekhnicheskikh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vuzakh</w:t>
      </w:r>
      <w:proofErr w:type="spellEnd"/>
      <w:r w:rsidRPr="00815E9C">
        <w:rPr>
          <w:sz w:val="28"/>
          <w:szCs w:val="28"/>
          <w:lang w:val="en-US"/>
        </w:rPr>
        <w:t xml:space="preserve"> (problem </w:t>
      </w:r>
      <w:proofErr w:type="spellStart"/>
      <w:r w:rsidRPr="00815E9C">
        <w:rPr>
          <w:sz w:val="28"/>
          <w:szCs w:val="28"/>
          <w:lang w:val="en-US"/>
        </w:rPr>
        <w:t>i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perspektiva</w:t>
      </w:r>
      <w:proofErr w:type="spellEnd"/>
      <w:r w:rsidRPr="00815E9C">
        <w:rPr>
          <w:sz w:val="28"/>
          <w:szCs w:val="28"/>
          <w:lang w:val="en-US"/>
        </w:rPr>
        <w:t>) [Development of a course of mathematics in technical colleges (problems and prospects)], IGIP-98.</w:t>
      </w:r>
      <w:proofErr w:type="gramEnd"/>
      <w:r w:rsidRPr="00815E9C">
        <w:rPr>
          <w:sz w:val="28"/>
          <w:szCs w:val="28"/>
          <w:lang w:val="en-US"/>
        </w:rPr>
        <w:t xml:space="preserve"> -</w:t>
      </w:r>
      <w:proofErr w:type="spellStart"/>
      <w:r w:rsidRPr="00815E9C">
        <w:rPr>
          <w:sz w:val="28"/>
          <w:szCs w:val="28"/>
          <w:lang w:val="en-US"/>
        </w:rPr>
        <w:t>Alsbach</w:t>
      </w:r>
      <w:proofErr w:type="spellEnd"/>
      <w:r w:rsidRPr="00815E9C">
        <w:rPr>
          <w:sz w:val="28"/>
          <w:szCs w:val="28"/>
          <w:lang w:val="en-US"/>
        </w:rPr>
        <w:t>/</w:t>
      </w:r>
      <w:proofErr w:type="spellStart"/>
      <w:r w:rsidRPr="00815E9C">
        <w:rPr>
          <w:sz w:val="28"/>
          <w:szCs w:val="28"/>
          <w:lang w:val="en-US"/>
        </w:rPr>
        <w:t>Bergtrasse</w:t>
      </w:r>
      <w:proofErr w:type="spellEnd"/>
      <w:r w:rsidRPr="00815E9C">
        <w:rPr>
          <w:sz w:val="28"/>
          <w:szCs w:val="28"/>
          <w:lang w:val="en-US"/>
        </w:rPr>
        <w:t>. (</w:t>
      </w:r>
      <w:proofErr w:type="spellStart"/>
      <w:r w:rsidRPr="00815E9C">
        <w:rPr>
          <w:sz w:val="28"/>
          <w:szCs w:val="28"/>
          <w:lang w:val="en-US"/>
        </w:rPr>
        <w:t>InRuss</w:t>
      </w:r>
      <w:proofErr w:type="spellEnd"/>
      <w:r w:rsidRPr="00815E9C">
        <w:rPr>
          <w:sz w:val="28"/>
          <w:szCs w:val="28"/>
          <w:lang w:val="en-US"/>
        </w:rPr>
        <w:t>)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lastRenderedPageBreak/>
        <w:t xml:space="preserve">9. </w:t>
      </w:r>
      <w:proofErr w:type="spellStart"/>
      <w:r w:rsidRPr="00815E9C">
        <w:rPr>
          <w:sz w:val="28"/>
          <w:szCs w:val="28"/>
          <w:lang w:val="en-US"/>
        </w:rPr>
        <w:t>Tikhomirov</w:t>
      </w:r>
      <w:proofErr w:type="spellEnd"/>
      <w:r w:rsidRPr="00815E9C">
        <w:rPr>
          <w:sz w:val="28"/>
          <w:szCs w:val="28"/>
          <w:lang w:val="en-US"/>
        </w:rPr>
        <w:t xml:space="preserve"> V. M., </w:t>
      </w:r>
      <w:proofErr w:type="spellStart"/>
      <w:r w:rsidRPr="00815E9C">
        <w:rPr>
          <w:sz w:val="28"/>
          <w:szCs w:val="28"/>
          <w:lang w:val="en-US"/>
        </w:rPr>
        <w:t>Buslaev</w:t>
      </w:r>
      <w:proofErr w:type="spellEnd"/>
      <w:r w:rsidRPr="00815E9C">
        <w:rPr>
          <w:sz w:val="28"/>
          <w:szCs w:val="28"/>
          <w:lang w:val="en-US"/>
        </w:rPr>
        <w:t xml:space="preserve"> A.P., </w:t>
      </w:r>
      <w:proofErr w:type="spellStart"/>
      <w:r w:rsidRPr="00815E9C">
        <w:rPr>
          <w:sz w:val="28"/>
          <w:szCs w:val="28"/>
          <w:lang w:val="en-US"/>
        </w:rPr>
        <w:t>Myshkis</w:t>
      </w:r>
      <w:proofErr w:type="spellEnd"/>
      <w:r w:rsidRPr="00815E9C">
        <w:rPr>
          <w:sz w:val="28"/>
          <w:szCs w:val="28"/>
          <w:lang w:val="en-US"/>
        </w:rPr>
        <w:t xml:space="preserve"> P. A., </w:t>
      </w:r>
      <w:proofErr w:type="spellStart"/>
      <w:r w:rsidRPr="00815E9C">
        <w:rPr>
          <w:sz w:val="28"/>
          <w:szCs w:val="28"/>
          <w:lang w:val="en-US"/>
        </w:rPr>
        <w:t>Yashina</w:t>
      </w:r>
      <w:proofErr w:type="spellEnd"/>
      <w:r w:rsidRPr="00815E9C">
        <w:rPr>
          <w:sz w:val="28"/>
          <w:szCs w:val="28"/>
          <w:lang w:val="en-US"/>
        </w:rPr>
        <w:t xml:space="preserve"> M.V. (1998). </w:t>
      </w:r>
      <w:proofErr w:type="spellStart"/>
      <w:proofErr w:type="gramStart"/>
      <w:r w:rsidRPr="00815E9C">
        <w:rPr>
          <w:sz w:val="28"/>
          <w:szCs w:val="28"/>
          <w:lang w:val="en-US"/>
        </w:rPr>
        <w:t>Izb</w:t>
      </w:r>
      <w:r w:rsidR="00A0247B" w:rsidRPr="00815E9C">
        <w:rPr>
          <w:sz w:val="28"/>
          <w:szCs w:val="28"/>
          <w:lang w:val="en-US"/>
        </w:rPr>
        <w:t>rannyerazde</w:t>
      </w:r>
      <w:r w:rsidRPr="00815E9C">
        <w:rPr>
          <w:sz w:val="28"/>
          <w:szCs w:val="28"/>
          <w:lang w:val="en-US"/>
        </w:rPr>
        <w:t>ly</w:t>
      </w:r>
      <w:proofErr w:type="spellEnd"/>
      <w:r w:rsidR="00A0247B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kompyyuternogo</w:t>
      </w:r>
      <w:proofErr w:type="spellEnd"/>
      <w:r w:rsidR="00A0247B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uchebnika</w:t>
      </w:r>
      <w:proofErr w:type="spellEnd"/>
      <w:r w:rsidR="00A0247B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po</w:t>
      </w:r>
      <w:proofErr w:type="spellEnd"/>
      <w:r w:rsidR="00A0247B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matematike</w:t>
      </w:r>
      <w:proofErr w:type="spellEnd"/>
      <w:r w:rsidR="00A0247B" w:rsidRPr="00815E9C">
        <w:rPr>
          <w:sz w:val="28"/>
          <w:szCs w:val="28"/>
          <w:lang w:val="en-US"/>
        </w:rPr>
        <w:t xml:space="preserve"> </w:t>
      </w:r>
      <w:r w:rsidRPr="00815E9C">
        <w:rPr>
          <w:sz w:val="28"/>
          <w:szCs w:val="28"/>
          <w:lang w:val="en-US"/>
        </w:rPr>
        <w:t>[The chosen sections of the computer textbook on mathematics for technical university], MADI.</w:t>
      </w:r>
      <w:proofErr w:type="gramEnd"/>
      <w:r w:rsidRPr="00815E9C">
        <w:rPr>
          <w:sz w:val="28"/>
          <w:szCs w:val="28"/>
          <w:lang w:val="en-US"/>
        </w:rPr>
        <w:t xml:space="preserve"> (In Russ)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10. </w:t>
      </w:r>
      <w:proofErr w:type="spellStart"/>
      <w:r w:rsidRPr="00815E9C">
        <w:rPr>
          <w:sz w:val="28"/>
          <w:szCs w:val="28"/>
          <w:lang w:val="en-US"/>
        </w:rPr>
        <w:t>Tikhomirov</w:t>
      </w:r>
      <w:proofErr w:type="spellEnd"/>
      <w:r w:rsidRPr="00815E9C">
        <w:rPr>
          <w:sz w:val="28"/>
          <w:szCs w:val="28"/>
          <w:lang w:val="en-US"/>
        </w:rPr>
        <w:t xml:space="preserve"> V. M., </w:t>
      </w:r>
      <w:proofErr w:type="spellStart"/>
      <w:r w:rsidRPr="00815E9C">
        <w:rPr>
          <w:sz w:val="28"/>
          <w:szCs w:val="28"/>
          <w:lang w:val="en-US"/>
        </w:rPr>
        <w:t>Buslaev</w:t>
      </w:r>
      <w:proofErr w:type="spellEnd"/>
      <w:r w:rsidRPr="00815E9C">
        <w:rPr>
          <w:sz w:val="28"/>
          <w:szCs w:val="28"/>
          <w:lang w:val="en-US"/>
        </w:rPr>
        <w:t xml:space="preserve"> A.P., </w:t>
      </w:r>
      <w:proofErr w:type="spellStart"/>
      <w:r w:rsidRPr="00815E9C">
        <w:rPr>
          <w:sz w:val="28"/>
          <w:szCs w:val="28"/>
          <w:lang w:val="en-US"/>
        </w:rPr>
        <w:t>Yashina</w:t>
      </w:r>
      <w:proofErr w:type="spellEnd"/>
      <w:r w:rsidRPr="00815E9C">
        <w:rPr>
          <w:sz w:val="28"/>
          <w:szCs w:val="28"/>
          <w:lang w:val="en-US"/>
        </w:rPr>
        <w:t xml:space="preserve"> M.V. (2000). </w:t>
      </w:r>
      <w:proofErr w:type="spellStart"/>
      <w:proofErr w:type="gramStart"/>
      <w:r w:rsidRPr="00815E9C">
        <w:rPr>
          <w:sz w:val="28"/>
          <w:szCs w:val="28"/>
          <w:lang w:val="en-US"/>
        </w:rPr>
        <w:t>Animatsiya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r w:rsidRPr="00815E9C">
        <w:rPr>
          <w:sz w:val="28"/>
          <w:szCs w:val="28"/>
          <w:lang w:val="en-US"/>
        </w:rPr>
        <w:t>v</w:t>
      </w:r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134C36" w:rsidRPr="00815E9C">
        <w:rPr>
          <w:sz w:val="28"/>
          <w:szCs w:val="28"/>
          <w:lang w:val="en-US"/>
        </w:rPr>
        <w:t>matematike</w:t>
      </w:r>
      <w:proofErr w:type="spellEnd"/>
      <w:r w:rsidR="00134C36" w:rsidRPr="00815E9C">
        <w:rPr>
          <w:sz w:val="28"/>
          <w:szCs w:val="28"/>
          <w:lang w:val="en-US"/>
        </w:rPr>
        <w:t xml:space="preserve"> [Anima</w:t>
      </w:r>
      <w:r w:rsidRPr="00815E9C">
        <w:rPr>
          <w:sz w:val="28"/>
          <w:szCs w:val="28"/>
          <w:lang w:val="en-US"/>
        </w:rPr>
        <w:t>tion in mathematics], 57 scientific and methodical and research MADI conference.</w:t>
      </w:r>
      <w:proofErr w:type="gramEnd"/>
      <w:r w:rsidRPr="00815E9C">
        <w:rPr>
          <w:sz w:val="28"/>
          <w:szCs w:val="28"/>
          <w:lang w:val="en-US"/>
        </w:rPr>
        <w:t xml:space="preserve"> (In Russ)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>11</w:t>
      </w:r>
      <w:proofErr w:type="gramStart"/>
      <w:r w:rsidRPr="00815E9C">
        <w:rPr>
          <w:sz w:val="28"/>
          <w:szCs w:val="28"/>
          <w:lang w:val="en-US"/>
        </w:rPr>
        <w:t>.Tikhomirov</w:t>
      </w:r>
      <w:proofErr w:type="gramEnd"/>
      <w:r w:rsidRPr="00815E9C">
        <w:rPr>
          <w:sz w:val="28"/>
          <w:szCs w:val="28"/>
          <w:lang w:val="en-US"/>
        </w:rPr>
        <w:t xml:space="preserve"> V. M., </w:t>
      </w:r>
      <w:proofErr w:type="spellStart"/>
      <w:r w:rsidRPr="00815E9C">
        <w:rPr>
          <w:sz w:val="28"/>
          <w:szCs w:val="28"/>
          <w:lang w:val="en-US"/>
        </w:rPr>
        <w:t>Buslaev</w:t>
      </w:r>
      <w:proofErr w:type="spellEnd"/>
      <w:r w:rsidRPr="00815E9C">
        <w:rPr>
          <w:sz w:val="28"/>
          <w:szCs w:val="28"/>
          <w:lang w:val="en-US"/>
        </w:rPr>
        <w:t xml:space="preserve"> A.P., </w:t>
      </w:r>
      <w:proofErr w:type="spellStart"/>
      <w:r w:rsidRPr="00815E9C">
        <w:rPr>
          <w:sz w:val="28"/>
          <w:szCs w:val="28"/>
          <w:lang w:val="en-US"/>
        </w:rPr>
        <w:t>Yashina</w:t>
      </w:r>
      <w:proofErr w:type="spellEnd"/>
      <w:r w:rsidRPr="00815E9C">
        <w:rPr>
          <w:sz w:val="28"/>
          <w:szCs w:val="28"/>
          <w:lang w:val="en-US"/>
        </w:rPr>
        <w:t xml:space="preserve"> M.V. (2002). K</w:t>
      </w:r>
      <w:r w:rsidR="00134C36" w:rsidRPr="00815E9C">
        <w:rPr>
          <w:sz w:val="28"/>
          <w:szCs w:val="28"/>
          <w:lang w:val="en-US"/>
        </w:rPr>
        <w:t xml:space="preserve"> </w:t>
      </w:r>
      <w:r w:rsidRPr="00815E9C">
        <w:rPr>
          <w:sz w:val="28"/>
          <w:szCs w:val="28"/>
          <w:lang w:val="en-US"/>
        </w:rPr>
        <w:t>problem</w:t>
      </w:r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matematicheskogo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obrazovaniya</w:t>
      </w:r>
      <w:proofErr w:type="spellEnd"/>
      <w:r w:rsidRPr="00815E9C">
        <w:rPr>
          <w:sz w:val="28"/>
          <w:szCs w:val="28"/>
          <w:lang w:val="en-US"/>
        </w:rPr>
        <w:t xml:space="preserve"> [To a problem of mathematical edu</w:t>
      </w:r>
      <w:r w:rsidR="00134C36" w:rsidRPr="00815E9C">
        <w:rPr>
          <w:sz w:val="28"/>
          <w:szCs w:val="28"/>
          <w:lang w:val="en-US"/>
        </w:rPr>
        <w:t xml:space="preserve">cation], </w:t>
      </w:r>
      <w:r w:rsidRPr="00815E9C">
        <w:rPr>
          <w:sz w:val="28"/>
          <w:szCs w:val="28"/>
          <w:lang w:val="en-US"/>
        </w:rPr>
        <w:t>IGIP</w:t>
      </w:r>
      <w:proofErr w:type="gramStart"/>
      <w:r w:rsidRPr="00815E9C">
        <w:rPr>
          <w:sz w:val="28"/>
          <w:szCs w:val="28"/>
          <w:lang w:val="en-US"/>
        </w:rPr>
        <w:t>.(</w:t>
      </w:r>
      <w:proofErr w:type="spellStart"/>
      <w:proofErr w:type="gramEnd"/>
      <w:r w:rsidRPr="00815E9C">
        <w:rPr>
          <w:sz w:val="28"/>
          <w:szCs w:val="28"/>
          <w:lang w:val="en-US"/>
        </w:rPr>
        <w:t>InRuss</w:t>
      </w:r>
      <w:proofErr w:type="spellEnd"/>
      <w:r w:rsidRPr="00815E9C">
        <w:rPr>
          <w:sz w:val="28"/>
          <w:szCs w:val="28"/>
          <w:lang w:val="en-US"/>
        </w:rPr>
        <w:t>)</w:t>
      </w:r>
    </w:p>
    <w:p w:rsidR="00E671EF" w:rsidRPr="00815E9C" w:rsidRDefault="00134C36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12. </w:t>
      </w:r>
      <w:proofErr w:type="spellStart"/>
      <w:r w:rsidRPr="00815E9C">
        <w:rPr>
          <w:sz w:val="28"/>
          <w:szCs w:val="28"/>
          <w:lang w:val="en-US"/>
        </w:rPr>
        <w:t>Buslaev</w:t>
      </w:r>
      <w:proofErr w:type="spellEnd"/>
      <w:r w:rsidRPr="00815E9C">
        <w:rPr>
          <w:sz w:val="28"/>
          <w:szCs w:val="28"/>
          <w:lang w:val="en-US"/>
        </w:rPr>
        <w:t xml:space="preserve"> A.P. (2006). </w:t>
      </w:r>
      <w:proofErr w:type="spellStart"/>
      <w:r w:rsidRPr="00815E9C">
        <w:rPr>
          <w:sz w:val="28"/>
          <w:szCs w:val="28"/>
          <w:lang w:val="en-US"/>
        </w:rPr>
        <w:t>Multi</w:t>
      </w:r>
      <w:r w:rsidR="00E671EF" w:rsidRPr="00815E9C">
        <w:rPr>
          <w:sz w:val="28"/>
          <w:szCs w:val="28"/>
          <w:lang w:val="en-US"/>
        </w:rPr>
        <w:t>mediynye</w:t>
      </w:r>
      <w:proofErr w:type="spellEnd"/>
      <w:r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tekhnologiya</w:t>
      </w:r>
      <w:proofErr w:type="spellEnd"/>
      <w:r w:rsidR="00E671EF" w:rsidRPr="00815E9C">
        <w:rPr>
          <w:sz w:val="28"/>
          <w:szCs w:val="28"/>
          <w:lang w:val="en-US"/>
        </w:rPr>
        <w:t xml:space="preserve">, </w:t>
      </w:r>
      <w:proofErr w:type="spellStart"/>
      <w:r w:rsidR="00E671EF" w:rsidRPr="00815E9C">
        <w:rPr>
          <w:sz w:val="28"/>
          <w:szCs w:val="28"/>
          <w:lang w:val="en-US"/>
        </w:rPr>
        <w:t>testirovania</w:t>
      </w:r>
      <w:proofErr w:type="spellEnd"/>
      <w:r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i</w:t>
      </w:r>
      <w:proofErr w:type="spellEnd"/>
      <w:r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attestacii</w:t>
      </w:r>
      <w:proofErr w:type="spellEnd"/>
      <w:r w:rsidR="00E671EF" w:rsidRPr="00815E9C">
        <w:rPr>
          <w:sz w:val="28"/>
          <w:szCs w:val="28"/>
          <w:lang w:val="en-US"/>
        </w:rPr>
        <w:t xml:space="preserve"> v</w:t>
      </w:r>
      <w:r w:rsidRPr="00815E9C">
        <w:rPr>
          <w:sz w:val="28"/>
          <w:szCs w:val="28"/>
          <w:lang w:val="en-US"/>
        </w:rPr>
        <w:t xml:space="preserve"> </w:t>
      </w:r>
      <w:r w:rsidR="00E671EF" w:rsidRPr="00815E9C">
        <w:rPr>
          <w:sz w:val="28"/>
          <w:szCs w:val="28"/>
          <w:lang w:val="en-US"/>
        </w:rPr>
        <w:t>curse "</w:t>
      </w:r>
      <w:proofErr w:type="spellStart"/>
      <w:r w:rsidR="00E671EF" w:rsidRPr="00815E9C">
        <w:rPr>
          <w:sz w:val="28"/>
          <w:szCs w:val="28"/>
          <w:lang w:val="en-US"/>
        </w:rPr>
        <w:t>Vysshaya</w:t>
      </w:r>
      <w:proofErr w:type="spellEnd"/>
      <w:r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matematika</w:t>
      </w:r>
      <w:proofErr w:type="spellEnd"/>
      <w:r w:rsidR="00E671EF" w:rsidRPr="00815E9C">
        <w:rPr>
          <w:sz w:val="28"/>
          <w:szCs w:val="28"/>
          <w:lang w:val="en-US"/>
        </w:rPr>
        <w:t>" [Multimedia technologies, testing and certification "Higher mathematics" is aware]. (In Russ)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>13. The order of the Government of Russia of December 24</w:t>
      </w:r>
      <w:r w:rsidR="00134C36" w:rsidRPr="00815E9C">
        <w:rPr>
          <w:sz w:val="28"/>
          <w:szCs w:val="28"/>
          <w:lang w:val="en-US"/>
        </w:rPr>
        <w:t>, 2013 No. 2506-r about the Con</w:t>
      </w:r>
      <w:r w:rsidRPr="00815E9C">
        <w:rPr>
          <w:sz w:val="28"/>
          <w:szCs w:val="28"/>
          <w:lang w:val="en-US"/>
        </w:rPr>
        <w:t xml:space="preserve">cept of development of mathematical education in the Russian Federation. http:// </w:t>
      </w:r>
      <w:proofErr w:type="spellStart"/>
      <w:r w:rsidRPr="00815E9C">
        <w:rPr>
          <w:sz w:val="28"/>
          <w:szCs w:val="28"/>
          <w:lang w:val="en-US"/>
        </w:rPr>
        <w:t>minobrnauki.rf</w:t>
      </w:r>
      <w:proofErr w:type="spellEnd"/>
      <w:r w:rsidRPr="00815E9C">
        <w:rPr>
          <w:sz w:val="28"/>
          <w:szCs w:val="28"/>
          <w:lang w:val="en-US"/>
        </w:rPr>
        <w:t xml:space="preserve">/.../3894  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14. </w:t>
      </w:r>
      <w:proofErr w:type="spellStart"/>
      <w:r w:rsidRPr="00815E9C">
        <w:rPr>
          <w:sz w:val="28"/>
          <w:szCs w:val="28"/>
          <w:lang w:val="en-US"/>
        </w:rPr>
        <w:t>Greenshields</w:t>
      </w:r>
      <w:proofErr w:type="spellEnd"/>
      <w:r w:rsidRPr="00815E9C">
        <w:rPr>
          <w:sz w:val="28"/>
          <w:szCs w:val="28"/>
          <w:lang w:val="en-US"/>
        </w:rPr>
        <w:t xml:space="preserve"> B.D. </w:t>
      </w:r>
      <w:proofErr w:type="gramStart"/>
      <w:r w:rsidRPr="00815E9C">
        <w:rPr>
          <w:sz w:val="28"/>
          <w:szCs w:val="28"/>
          <w:lang w:val="en-US"/>
        </w:rPr>
        <w:t xml:space="preserve">The Photographic Method of </w:t>
      </w:r>
      <w:proofErr w:type="spellStart"/>
      <w:r w:rsidRPr="00815E9C">
        <w:rPr>
          <w:sz w:val="28"/>
          <w:szCs w:val="28"/>
          <w:lang w:val="en-US"/>
        </w:rPr>
        <w:t>Studing</w:t>
      </w:r>
      <w:proofErr w:type="spellEnd"/>
      <w:r w:rsidRPr="00815E9C">
        <w:rPr>
          <w:sz w:val="28"/>
          <w:szCs w:val="28"/>
          <w:lang w:val="en-US"/>
        </w:rPr>
        <w:t xml:space="preserve"> Traffic Behavior</w:t>
      </w:r>
      <w:r w:rsidR="00A0247B">
        <w:rPr>
          <w:sz w:val="28"/>
          <w:szCs w:val="28"/>
          <w:lang w:val="en-US"/>
        </w:rPr>
        <w:t>.</w:t>
      </w:r>
      <w:proofErr w:type="gramEnd"/>
      <w:r w:rsidRPr="00815E9C">
        <w:rPr>
          <w:sz w:val="28"/>
          <w:szCs w:val="28"/>
          <w:lang w:val="en-US"/>
        </w:rPr>
        <w:t xml:space="preserve"> Highway RES. Board Proc. 1933, v.13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15. </w:t>
      </w:r>
      <w:proofErr w:type="spellStart"/>
      <w:r w:rsidRPr="00815E9C">
        <w:rPr>
          <w:sz w:val="28"/>
          <w:szCs w:val="28"/>
          <w:lang w:val="en-US"/>
        </w:rPr>
        <w:t>KozlovV.V.</w:t>
      </w:r>
      <w:proofErr w:type="gramStart"/>
      <w:r w:rsidRPr="00815E9C">
        <w:rPr>
          <w:sz w:val="28"/>
          <w:szCs w:val="28"/>
          <w:lang w:val="en-US"/>
        </w:rPr>
        <w:t>,BuslaevA.P</w:t>
      </w:r>
      <w:proofErr w:type="spellEnd"/>
      <w:proofErr w:type="gramEnd"/>
      <w:r w:rsidRPr="00815E9C">
        <w:rPr>
          <w:sz w:val="28"/>
          <w:szCs w:val="28"/>
          <w:lang w:val="en-US"/>
        </w:rPr>
        <w:t xml:space="preserve">, </w:t>
      </w:r>
      <w:proofErr w:type="spellStart"/>
      <w:r w:rsidRPr="00815E9C">
        <w:rPr>
          <w:sz w:val="28"/>
          <w:szCs w:val="28"/>
          <w:lang w:val="en-US"/>
        </w:rPr>
        <w:t>TatashevA.G</w:t>
      </w:r>
      <w:proofErr w:type="spellEnd"/>
      <w:r w:rsidRPr="00815E9C">
        <w:rPr>
          <w:sz w:val="28"/>
          <w:szCs w:val="28"/>
          <w:lang w:val="en-US"/>
        </w:rPr>
        <w:t xml:space="preserve">.  Monotonic random </w:t>
      </w:r>
      <w:proofErr w:type="spellStart"/>
      <w:r w:rsidRPr="00815E9C">
        <w:rPr>
          <w:sz w:val="28"/>
          <w:szCs w:val="28"/>
          <w:lang w:val="en-US"/>
        </w:rPr>
        <w:t>walksand</w:t>
      </w:r>
      <w:proofErr w:type="spellEnd"/>
      <w:r w:rsidRPr="00815E9C">
        <w:rPr>
          <w:sz w:val="28"/>
          <w:szCs w:val="28"/>
          <w:lang w:val="en-US"/>
        </w:rPr>
        <w:t xml:space="preserve"> clusters flows on networks. </w:t>
      </w:r>
      <w:proofErr w:type="gramStart"/>
      <w:r w:rsidRPr="00815E9C">
        <w:rPr>
          <w:sz w:val="28"/>
          <w:szCs w:val="28"/>
          <w:lang w:val="en-US"/>
        </w:rPr>
        <w:t>Models and applications.</w:t>
      </w:r>
      <w:proofErr w:type="gram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Saarbruecken</w:t>
      </w:r>
      <w:proofErr w:type="spellEnd"/>
      <w:r w:rsidRPr="00815E9C">
        <w:rPr>
          <w:sz w:val="28"/>
          <w:szCs w:val="28"/>
          <w:lang w:val="en-US"/>
        </w:rPr>
        <w:t>: Lambert Academician Publishing, 2013. -300 p.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16. V.V. </w:t>
      </w:r>
      <w:proofErr w:type="spellStart"/>
      <w:r w:rsidRPr="00815E9C">
        <w:rPr>
          <w:sz w:val="28"/>
          <w:szCs w:val="28"/>
          <w:lang w:val="en-US"/>
        </w:rPr>
        <w:t>Kozlov</w:t>
      </w:r>
      <w:proofErr w:type="spellEnd"/>
      <w:r w:rsidRPr="00815E9C">
        <w:rPr>
          <w:sz w:val="28"/>
          <w:szCs w:val="28"/>
          <w:lang w:val="en-US"/>
        </w:rPr>
        <w:t xml:space="preserve">, A.P. </w:t>
      </w:r>
      <w:proofErr w:type="spellStart"/>
      <w:r w:rsidRPr="00815E9C">
        <w:rPr>
          <w:sz w:val="28"/>
          <w:szCs w:val="28"/>
          <w:lang w:val="en-US"/>
        </w:rPr>
        <w:t>Buslaev</w:t>
      </w:r>
      <w:proofErr w:type="spellEnd"/>
      <w:r w:rsidRPr="00815E9C">
        <w:rPr>
          <w:sz w:val="28"/>
          <w:szCs w:val="28"/>
          <w:lang w:val="en-US"/>
        </w:rPr>
        <w:t xml:space="preserve">, A.G. </w:t>
      </w:r>
      <w:proofErr w:type="spellStart"/>
      <w:r w:rsidRPr="00815E9C">
        <w:rPr>
          <w:sz w:val="28"/>
          <w:szCs w:val="28"/>
          <w:lang w:val="en-US"/>
        </w:rPr>
        <w:t>Tatashev</w:t>
      </w:r>
      <w:proofErr w:type="spellEnd"/>
      <w:r w:rsidRPr="00815E9C">
        <w:rPr>
          <w:sz w:val="28"/>
          <w:szCs w:val="28"/>
          <w:lang w:val="en-US"/>
        </w:rPr>
        <w:t>.</w:t>
      </w:r>
      <w:r w:rsidR="00134C36" w:rsidRPr="00815E9C">
        <w:rPr>
          <w:sz w:val="28"/>
          <w:szCs w:val="28"/>
          <w:lang w:val="en-US"/>
        </w:rPr>
        <w:t xml:space="preserve"> </w:t>
      </w:r>
      <w:proofErr w:type="gramStart"/>
      <w:r w:rsidRPr="00815E9C">
        <w:rPr>
          <w:sz w:val="28"/>
          <w:szCs w:val="28"/>
          <w:lang w:val="en-US"/>
        </w:rPr>
        <w:t xml:space="preserve">On Real-Valued Oscillations of a </w:t>
      </w:r>
      <w:proofErr w:type="spellStart"/>
      <w:r w:rsidRPr="00815E9C">
        <w:rPr>
          <w:sz w:val="28"/>
          <w:szCs w:val="28"/>
          <w:lang w:val="en-US"/>
        </w:rPr>
        <w:t>Bipendulum</w:t>
      </w:r>
      <w:proofErr w:type="spellEnd"/>
      <w:r w:rsidRPr="00815E9C">
        <w:rPr>
          <w:sz w:val="28"/>
          <w:szCs w:val="28"/>
          <w:lang w:val="en-US"/>
        </w:rPr>
        <w:t>.</w:t>
      </w:r>
      <w:proofErr w:type="gramEnd"/>
      <w:r w:rsidR="00134C36" w:rsidRPr="00815E9C">
        <w:rPr>
          <w:sz w:val="28"/>
          <w:szCs w:val="28"/>
          <w:lang w:val="en-US"/>
        </w:rPr>
        <w:t xml:space="preserve"> </w:t>
      </w:r>
      <w:r w:rsidRPr="00815E9C">
        <w:rPr>
          <w:sz w:val="28"/>
          <w:szCs w:val="28"/>
          <w:lang w:val="en-US"/>
        </w:rPr>
        <w:t xml:space="preserve">Int. J. </w:t>
      </w:r>
      <w:proofErr w:type="gramStart"/>
      <w:r w:rsidR="00A0247B" w:rsidRPr="00815E9C">
        <w:rPr>
          <w:sz w:val="28"/>
          <w:szCs w:val="28"/>
          <w:lang w:val="en-US"/>
        </w:rPr>
        <w:t>O</w:t>
      </w:r>
      <w:r w:rsidRPr="00815E9C">
        <w:rPr>
          <w:sz w:val="28"/>
          <w:szCs w:val="28"/>
          <w:lang w:val="en-US"/>
        </w:rPr>
        <w:t>f</w:t>
      </w:r>
      <w:r w:rsidR="00A0247B" w:rsidRPr="00815E9C">
        <w:rPr>
          <w:sz w:val="28"/>
          <w:szCs w:val="28"/>
          <w:lang w:val="en-US"/>
        </w:rPr>
        <w:t xml:space="preserve"> </w:t>
      </w:r>
      <w:r w:rsidRPr="00815E9C">
        <w:rPr>
          <w:sz w:val="28"/>
          <w:szCs w:val="28"/>
          <w:lang w:val="en-US"/>
        </w:rPr>
        <w:t>Applied Mathematics Letters.</w:t>
      </w:r>
      <w:proofErr w:type="gramEnd"/>
      <w:r w:rsidRPr="00815E9C">
        <w:rPr>
          <w:sz w:val="28"/>
          <w:szCs w:val="28"/>
          <w:lang w:val="en-US"/>
        </w:rPr>
        <w:t xml:space="preserve"> </w:t>
      </w:r>
      <w:proofErr w:type="gramStart"/>
      <w:r w:rsidRPr="00815E9C">
        <w:rPr>
          <w:sz w:val="28"/>
          <w:szCs w:val="28"/>
          <w:lang w:val="en-US"/>
        </w:rPr>
        <w:t>Elsevier.</w:t>
      </w:r>
      <w:proofErr w:type="gramEnd"/>
      <w:r w:rsidRPr="00815E9C">
        <w:rPr>
          <w:sz w:val="28"/>
          <w:szCs w:val="28"/>
          <w:lang w:val="en-US"/>
        </w:rPr>
        <w:t xml:space="preserve"> 46 (2015), 44-49.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17. V. V. </w:t>
      </w:r>
      <w:proofErr w:type="spellStart"/>
      <w:r w:rsidRPr="00815E9C">
        <w:rPr>
          <w:sz w:val="28"/>
          <w:szCs w:val="28"/>
          <w:lang w:val="en-US"/>
        </w:rPr>
        <w:t>Kozlov</w:t>
      </w:r>
      <w:proofErr w:type="spellEnd"/>
      <w:r w:rsidRPr="00815E9C">
        <w:rPr>
          <w:sz w:val="28"/>
          <w:szCs w:val="28"/>
          <w:lang w:val="en-US"/>
        </w:rPr>
        <w:t xml:space="preserve">, A. P. </w:t>
      </w:r>
      <w:proofErr w:type="spellStart"/>
      <w:r w:rsidRPr="00815E9C">
        <w:rPr>
          <w:sz w:val="28"/>
          <w:szCs w:val="28"/>
          <w:lang w:val="en-US"/>
        </w:rPr>
        <w:t>Buslaev</w:t>
      </w:r>
      <w:proofErr w:type="spellEnd"/>
      <w:r w:rsidRPr="00815E9C">
        <w:rPr>
          <w:sz w:val="28"/>
          <w:szCs w:val="28"/>
          <w:lang w:val="en-US"/>
        </w:rPr>
        <w:t xml:space="preserve">, A. G. </w:t>
      </w:r>
      <w:proofErr w:type="spellStart"/>
      <w:r w:rsidRPr="00815E9C">
        <w:rPr>
          <w:sz w:val="28"/>
          <w:szCs w:val="28"/>
          <w:lang w:val="en-US"/>
        </w:rPr>
        <w:t>Tatashev</w:t>
      </w:r>
      <w:proofErr w:type="spellEnd"/>
      <w:r w:rsidRPr="00815E9C">
        <w:rPr>
          <w:sz w:val="28"/>
          <w:szCs w:val="28"/>
          <w:lang w:val="en-US"/>
        </w:rPr>
        <w:t>.</w:t>
      </w:r>
      <w:r w:rsidR="00134C36" w:rsidRPr="00815E9C">
        <w:rPr>
          <w:sz w:val="28"/>
          <w:szCs w:val="28"/>
          <w:lang w:val="en-US"/>
        </w:rPr>
        <w:t xml:space="preserve"> </w:t>
      </w:r>
      <w:proofErr w:type="gramStart"/>
      <w:r w:rsidRPr="00815E9C">
        <w:rPr>
          <w:sz w:val="28"/>
          <w:szCs w:val="28"/>
          <w:lang w:val="en-US"/>
        </w:rPr>
        <w:t>A Dynamical Communication System on a Network.</w:t>
      </w:r>
      <w:proofErr w:type="gramEnd"/>
      <w:r w:rsidR="00134C36" w:rsidRPr="00815E9C">
        <w:rPr>
          <w:sz w:val="28"/>
          <w:szCs w:val="28"/>
          <w:lang w:val="en-US"/>
        </w:rPr>
        <w:t xml:space="preserve"> </w:t>
      </w:r>
      <w:r w:rsidRPr="00815E9C">
        <w:rPr>
          <w:sz w:val="28"/>
          <w:szCs w:val="28"/>
          <w:lang w:val="en-US"/>
        </w:rPr>
        <w:t>Journal of Computational and Applied Mathematics, Vol. 275, 2015, 247-261.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18. A.P. </w:t>
      </w:r>
      <w:proofErr w:type="spellStart"/>
      <w:r w:rsidRPr="00815E9C">
        <w:rPr>
          <w:sz w:val="28"/>
          <w:szCs w:val="28"/>
          <w:lang w:val="en-US"/>
        </w:rPr>
        <w:t>Buslaev</w:t>
      </w:r>
      <w:proofErr w:type="spellEnd"/>
      <w:r w:rsidRPr="00815E9C">
        <w:rPr>
          <w:sz w:val="28"/>
          <w:szCs w:val="28"/>
          <w:lang w:val="en-US"/>
        </w:rPr>
        <w:t xml:space="preserve">, </w:t>
      </w:r>
      <w:proofErr w:type="spellStart"/>
      <w:r w:rsidRPr="00815E9C">
        <w:rPr>
          <w:sz w:val="28"/>
          <w:szCs w:val="28"/>
          <w:lang w:val="en-US"/>
        </w:rPr>
        <w:t>M.M.Volkov</w:t>
      </w:r>
      <w:proofErr w:type="spellEnd"/>
      <w:r w:rsidRPr="00815E9C">
        <w:rPr>
          <w:sz w:val="28"/>
          <w:szCs w:val="28"/>
          <w:lang w:val="en-US"/>
        </w:rPr>
        <w:t xml:space="preserve">. </w:t>
      </w:r>
      <w:proofErr w:type="gramStart"/>
      <w:r w:rsidRPr="00815E9C">
        <w:rPr>
          <w:sz w:val="28"/>
          <w:szCs w:val="28"/>
          <w:lang w:val="en-US"/>
        </w:rPr>
        <w:t>Optimization and control of transport processes in the distributed system.</w:t>
      </w:r>
      <w:proofErr w:type="gramEnd"/>
      <w:r w:rsidR="00A0247B" w:rsidRPr="00815E9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15E9C">
        <w:rPr>
          <w:sz w:val="28"/>
          <w:szCs w:val="28"/>
          <w:lang w:val="en-US"/>
        </w:rPr>
        <w:t>Proc.of</w:t>
      </w:r>
      <w:proofErr w:type="spellEnd"/>
      <w:r w:rsidRPr="00815E9C">
        <w:rPr>
          <w:sz w:val="28"/>
          <w:szCs w:val="28"/>
          <w:lang w:val="en-US"/>
        </w:rPr>
        <w:t xml:space="preserve"> the Ninth Int. Conf. on Dependability and Complex System </w:t>
      </w:r>
      <w:proofErr w:type="spellStart"/>
      <w:r w:rsidRPr="00815E9C">
        <w:rPr>
          <w:sz w:val="28"/>
          <w:szCs w:val="28"/>
          <w:lang w:val="en-US"/>
        </w:rPr>
        <w:t>DepCoS-RELCOMEX.Advances</w:t>
      </w:r>
      <w:proofErr w:type="spellEnd"/>
      <w:r w:rsidRPr="00815E9C">
        <w:rPr>
          <w:sz w:val="28"/>
          <w:szCs w:val="28"/>
          <w:lang w:val="en-US"/>
        </w:rPr>
        <w:t xml:space="preserve"> in Intelligent Systems and Computing.</w:t>
      </w:r>
      <w:proofErr w:type="gramEnd"/>
      <w:r w:rsidRPr="00815E9C">
        <w:rPr>
          <w:sz w:val="28"/>
          <w:szCs w:val="28"/>
          <w:lang w:val="en-US"/>
        </w:rPr>
        <w:t xml:space="preserve"> V. 286, 2014, 123-132.</w:t>
      </w:r>
    </w:p>
    <w:p w:rsidR="005E2405" w:rsidRPr="000D1B81" w:rsidRDefault="00E671EF" w:rsidP="005E2405">
      <w:pPr>
        <w:spacing w:line="360" w:lineRule="auto"/>
        <w:rPr>
          <w:sz w:val="28"/>
          <w:szCs w:val="28"/>
          <w:lang w:val="en-US"/>
        </w:rPr>
      </w:pPr>
      <w:r w:rsidRPr="000D1B81">
        <w:rPr>
          <w:sz w:val="28"/>
          <w:szCs w:val="28"/>
          <w:lang w:val="en-US"/>
        </w:rPr>
        <w:lastRenderedPageBreak/>
        <w:t xml:space="preserve">19. </w:t>
      </w:r>
      <w:proofErr w:type="spellStart"/>
      <w:r w:rsidR="005E2405" w:rsidRPr="000D1B81">
        <w:rPr>
          <w:sz w:val="28"/>
          <w:szCs w:val="28"/>
          <w:lang w:val="en-US"/>
        </w:rPr>
        <w:t>Buslaev</w:t>
      </w:r>
      <w:proofErr w:type="spellEnd"/>
      <w:r w:rsidR="005E2405" w:rsidRPr="000D1B81">
        <w:rPr>
          <w:sz w:val="28"/>
          <w:szCs w:val="28"/>
          <w:lang w:val="en-US"/>
        </w:rPr>
        <w:t xml:space="preserve"> A. P., </w:t>
      </w:r>
      <w:proofErr w:type="spellStart"/>
      <w:r w:rsidR="005E2405" w:rsidRPr="000D1B81">
        <w:rPr>
          <w:sz w:val="28"/>
          <w:szCs w:val="28"/>
          <w:lang w:val="en-US"/>
        </w:rPr>
        <w:t>Provorov</w:t>
      </w:r>
      <w:proofErr w:type="spellEnd"/>
      <w:r w:rsidR="005E2405" w:rsidRPr="000D1B81">
        <w:rPr>
          <w:sz w:val="28"/>
          <w:szCs w:val="28"/>
          <w:lang w:val="en-US"/>
        </w:rPr>
        <w:t xml:space="preserve"> A. V., </w:t>
      </w:r>
      <w:proofErr w:type="spellStart"/>
      <w:r w:rsidR="005E2405" w:rsidRPr="000D1B81">
        <w:rPr>
          <w:sz w:val="28"/>
          <w:szCs w:val="28"/>
          <w:lang w:val="en-US"/>
        </w:rPr>
        <w:t>Yashina</w:t>
      </w:r>
      <w:proofErr w:type="spellEnd"/>
      <w:r w:rsidR="005E2405" w:rsidRPr="000D1B81">
        <w:rPr>
          <w:sz w:val="28"/>
          <w:szCs w:val="28"/>
          <w:lang w:val="en-US"/>
        </w:rPr>
        <w:t xml:space="preserve"> M. V. Mathematical Recognition Problems of Particle Flow Characteristics by Video Sequence Images //Proceedings of the International Conference on Image Processing, Computer Vision, and Pattern Recognition (IPCV). – The Steering Committee of </w:t>
      </w:r>
      <w:proofErr w:type="gramStart"/>
      <w:r w:rsidR="005E2405" w:rsidRPr="000D1B81">
        <w:rPr>
          <w:sz w:val="28"/>
          <w:szCs w:val="28"/>
          <w:lang w:val="en-US"/>
        </w:rPr>
        <w:t>The</w:t>
      </w:r>
      <w:proofErr w:type="gramEnd"/>
      <w:r w:rsidR="005E2405" w:rsidRPr="000D1B81">
        <w:rPr>
          <w:sz w:val="28"/>
          <w:szCs w:val="28"/>
          <w:lang w:val="en-US"/>
        </w:rPr>
        <w:t xml:space="preserve"> World Congress in Computer Science, Computer Engineering and Applied Computing (</w:t>
      </w:r>
      <w:proofErr w:type="spellStart"/>
      <w:r w:rsidR="005E2405" w:rsidRPr="000D1B81">
        <w:rPr>
          <w:sz w:val="28"/>
          <w:szCs w:val="28"/>
          <w:lang w:val="en-US"/>
        </w:rPr>
        <w:t>WorldComp</w:t>
      </w:r>
      <w:proofErr w:type="spellEnd"/>
      <w:r w:rsidR="005E2405" w:rsidRPr="000D1B81">
        <w:rPr>
          <w:sz w:val="28"/>
          <w:szCs w:val="28"/>
          <w:lang w:val="en-US"/>
        </w:rPr>
        <w:t xml:space="preserve">), 2013. </w:t>
      </w:r>
    </w:p>
    <w:p w:rsidR="00E671EF" w:rsidRPr="000D1B81" w:rsidRDefault="00E671EF" w:rsidP="00FD3026">
      <w:pPr>
        <w:spacing w:line="360" w:lineRule="auto"/>
        <w:rPr>
          <w:sz w:val="28"/>
          <w:szCs w:val="28"/>
          <w:lang w:val="en-US"/>
        </w:rPr>
      </w:pPr>
    </w:p>
    <w:sectPr w:rsidR="00E671EF" w:rsidRPr="000D1B81" w:rsidSect="00384C4D">
      <w:pgSz w:w="11900" w:h="16840"/>
      <w:pgMar w:top="1440" w:right="1268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7A4" w:rsidRDefault="001D27A4">
      <w:r>
        <w:separator/>
      </w:r>
    </w:p>
  </w:endnote>
  <w:endnote w:type="continuationSeparator" w:id="0">
    <w:p w:rsidR="001D27A4" w:rsidRDefault="001D2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7A4" w:rsidRDefault="001D27A4">
      <w:r>
        <w:separator/>
      </w:r>
    </w:p>
  </w:footnote>
  <w:footnote w:type="continuationSeparator" w:id="0">
    <w:p w:rsidR="001D27A4" w:rsidRDefault="001D27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71EF"/>
    <w:rsid w:val="000C4A85"/>
    <w:rsid w:val="000D1B81"/>
    <w:rsid w:val="00134C36"/>
    <w:rsid w:val="00145AB3"/>
    <w:rsid w:val="001D27A4"/>
    <w:rsid w:val="00384C4D"/>
    <w:rsid w:val="003C3A65"/>
    <w:rsid w:val="005019C0"/>
    <w:rsid w:val="00501B9C"/>
    <w:rsid w:val="005E2405"/>
    <w:rsid w:val="00815E9C"/>
    <w:rsid w:val="008371E3"/>
    <w:rsid w:val="00860AC3"/>
    <w:rsid w:val="00A0247B"/>
    <w:rsid w:val="00AA47BE"/>
    <w:rsid w:val="00AC4685"/>
    <w:rsid w:val="00AD0011"/>
    <w:rsid w:val="00B0158C"/>
    <w:rsid w:val="00B37334"/>
    <w:rsid w:val="00C71D55"/>
    <w:rsid w:val="00E02476"/>
    <w:rsid w:val="00E63DBB"/>
    <w:rsid w:val="00E671EF"/>
    <w:rsid w:val="00EA0678"/>
    <w:rsid w:val="00F1396D"/>
    <w:rsid w:val="00F73CD4"/>
    <w:rsid w:val="00FD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EF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1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1EF"/>
    <w:rPr>
      <w:rFonts w:ascii="Times New Roman" w:eastAsia="Times New Roman" w:hAnsi="Times New Rom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1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4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52304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h-marina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19</Pages>
  <Words>4781</Words>
  <Characters>27255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Gorodnichev</Company>
  <LinksUpToDate>false</LinksUpToDate>
  <CharactersWithSpaces>31973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Mikhai;</dc:creator>
  <cp:keywords/>
  <dc:description/>
  <cp:lastModifiedBy>Administrator</cp:lastModifiedBy>
  <cp:revision>13</cp:revision>
  <cp:lastPrinted>2015-12-14T10:07:00Z</cp:lastPrinted>
  <dcterms:created xsi:type="dcterms:W3CDTF">2015-12-03T13:55:00Z</dcterms:created>
  <dcterms:modified xsi:type="dcterms:W3CDTF">2015-12-18T06:00:00Z</dcterms:modified>
</cp:coreProperties>
</file>